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D7" w:rsidRPr="003531D7" w:rsidRDefault="005E7FA0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«ФИЗИЧЕСКИЕ МЕТОДЫ ИССЛЕДОВАНИЯ. ПРЯМЫЕ И КОСВЕННЫЕ ИЗМЕРЕНИЯ</w:t>
      </w:r>
      <w:r w:rsidR="00141833">
        <w:rPr>
          <w:sz w:val="32"/>
          <w:szCs w:val="32"/>
        </w:rPr>
        <w:t>.</w:t>
      </w:r>
      <w:r w:rsidR="003531D7" w:rsidRPr="003531D7">
        <w:rPr>
          <w:sz w:val="32"/>
          <w:szCs w:val="32"/>
        </w:rPr>
        <w:t>»</w:t>
      </w:r>
    </w:p>
    <w:p w:rsidR="003531D7" w:rsidRDefault="003531D7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Ответить на вопросы к занятию.</w:t>
      </w:r>
    </w:p>
    <w:p w:rsidR="00954BE0" w:rsidRPr="00954BE0" w:rsidRDefault="00954BE0" w:rsidP="00954BE0">
      <w:pPr>
        <w:tabs>
          <w:tab w:val="left" w:pos="4171"/>
        </w:tabs>
        <w:spacing w:line="360" w:lineRule="auto"/>
        <w:jc w:val="both"/>
        <w:rPr>
          <w:color w:val="000000"/>
          <w:sz w:val="28"/>
          <w:szCs w:val="28"/>
        </w:rPr>
      </w:pPr>
      <w:r w:rsidRPr="00954BE0">
        <w:rPr>
          <w:color w:val="000000"/>
          <w:sz w:val="28"/>
          <w:szCs w:val="28"/>
        </w:rPr>
        <w:t>1. Физические методы измерения.</w:t>
      </w:r>
      <w:r w:rsidRPr="00954BE0">
        <w:rPr>
          <w:color w:val="000000"/>
          <w:sz w:val="28"/>
          <w:szCs w:val="28"/>
        </w:rPr>
        <w:tab/>
      </w:r>
    </w:p>
    <w:p w:rsidR="00954BE0" w:rsidRPr="00954BE0" w:rsidRDefault="00954BE0" w:rsidP="00954BE0">
      <w:pPr>
        <w:spacing w:line="360" w:lineRule="auto"/>
        <w:jc w:val="both"/>
        <w:rPr>
          <w:color w:val="000000"/>
          <w:sz w:val="28"/>
          <w:szCs w:val="28"/>
        </w:rPr>
      </w:pPr>
      <w:r w:rsidRPr="00954BE0">
        <w:rPr>
          <w:color w:val="000000"/>
          <w:sz w:val="28"/>
          <w:szCs w:val="28"/>
        </w:rPr>
        <w:t>2. Измерения. Классификация измерений.</w:t>
      </w:r>
    </w:p>
    <w:p w:rsidR="00954BE0" w:rsidRPr="00954BE0" w:rsidRDefault="00954BE0" w:rsidP="00954BE0">
      <w:pPr>
        <w:spacing w:line="360" w:lineRule="auto"/>
        <w:jc w:val="both"/>
        <w:rPr>
          <w:color w:val="000000"/>
          <w:sz w:val="28"/>
          <w:szCs w:val="28"/>
        </w:rPr>
      </w:pPr>
      <w:r w:rsidRPr="00954BE0">
        <w:rPr>
          <w:color w:val="000000"/>
          <w:sz w:val="28"/>
          <w:szCs w:val="28"/>
        </w:rPr>
        <w:t>3. Методы измерений.</w:t>
      </w:r>
    </w:p>
    <w:p w:rsidR="00954BE0" w:rsidRPr="00954BE0" w:rsidRDefault="00954BE0" w:rsidP="00954BE0">
      <w:pPr>
        <w:spacing w:line="360" w:lineRule="auto"/>
        <w:jc w:val="both"/>
        <w:rPr>
          <w:color w:val="000000"/>
          <w:sz w:val="28"/>
          <w:szCs w:val="28"/>
        </w:rPr>
      </w:pPr>
      <w:r w:rsidRPr="00954BE0">
        <w:rPr>
          <w:color w:val="000000"/>
          <w:sz w:val="28"/>
          <w:szCs w:val="28"/>
        </w:rPr>
        <w:t>4. Погрешность. Виды погрешности.</w:t>
      </w:r>
    </w:p>
    <w:p w:rsidR="00503A32" w:rsidRDefault="00503A32" w:rsidP="00E66F1C">
      <w:pPr>
        <w:pStyle w:val="a3"/>
        <w:spacing w:line="360" w:lineRule="auto"/>
        <w:ind w:left="0"/>
        <w:jc w:val="both"/>
        <w:rPr>
          <w:b/>
          <w:bCs/>
          <w:sz w:val="32"/>
          <w:szCs w:val="32"/>
        </w:rPr>
      </w:pPr>
    </w:p>
    <w:p w:rsidR="00E66F1C" w:rsidRDefault="00E66F1C" w:rsidP="00E66F1C">
      <w:pPr>
        <w:pStyle w:val="a3"/>
        <w:spacing w:line="360" w:lineRule="auto"/>
        <w:ind w:left="357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Примеры решения задач</w:t>
      </w:r>
    </w:p>
    <w:p w:rsidR="007711AD" w:rsidRPr="00AF1F73" w:rsidRDefault="00503A32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E66F1C">
        <w:rPr>
          <w:b/>
          <w:sz w:val="28"/>
          <w:szCs w:val="28"/>
        </w:rPr>
        <w:t>Пример</w:t>
      </w:r>
      <w:r w:rsidR="007711AD">
        <w:rPr>
          <w:b/>
          <w:sz w:val="28"/>
          <w:szCs w:val="28"/>
        </w:rPr>
        <w:t xml:space="preserve"> 1</w:t>
      </w:r>
      <w:r w:rsidRPr="00E66F1C">
        <w:rPr>
          <w:b/>
          <w:sz w:val="28"/>
          <w:szCs w:val="28"/>
        </w:rPr>
        <w:t xml:space="preserve">. </w:t>
      </w:r>
      <w:r w:rsidR="00E66F1C">
        <w:rPr>
          <w:b/>
          <w:sz w:val="28"/>
          <w:szCs w:val="28"/>
        </w:rPr>
        <w:t xml:space="preserve"> </w:t>
      </w:r>
      <w:r w:rsidR="007711AD" w:rsidRPr="00AF1F73">
        <w:rPr>
          <w:color w:val="000000"/>
          <w:sz w:val="28"/>
          <w:szCs w:val="28"/>
        </w:rPr>
        <w:t>Определить пределы инструментальных абсолютной и относительной п</w:t>
      </w:r>
      <w:r w:rsidR="007711AD" w:rsidRPr="00AF1F73">
        <w:rPr>
          <w:color w:val="000000"/>
          <w:sz w:val="28"/>
          <w:szCs w:val="28"/>
        </w:rPr>
        <w:t>о</w:t>
      </w:r>
      <w:r w:rsidR="007711AD" w:rsidRPr="00AF1F73">
        <w:rPr>
          <w:color w:val="000000"/>
          <w:sz w:val="28"/>
          <w:szCs w:val="28"/>
        </w:rPr>
        <w:t xml:space="preserve">грешностей измерения тока I = 67 </w:t>
      </w:r>
      <w:proofErr w:type="spellStart"/>
      <w:r w:rsidR="007711AD" w:rsidRPr="00AF1F73">
        <w:rPr>
          <w:color w:val="000000"/>
          <w:sz w:val="28"/>
          <w:szCs w:val="28"/>
        </w:rPr>
        <w:t>мA</w:t>
      </w:r>
      <w:proofErr w:type="spellEnd"/>
      <w:r w:rsidR="007711AD" w:rsidRPr="00AF1F73">
        <w:rPr>
          <w:color w:val="000000"/>
          <w:sz w:val="28"/>
          <w:szCs w:val="28"/>
        </w:rPr>
        <w:t>, е</w:t>
      </w:r>
      <w:r w:rsidR="007711AD">
        <w:rPr>
          <w:color w:val="000000"/>
          <w:sz w:val="28"/>
          <w:szCs w:val="28"/>
        </w:rPr>
        <w:t>сли измерения проводились магни</w:t>
      </w:r>
      <w:r w:rsidR="007711AD" w:rsidRPr="00AF1F73">
        <w:rPr>
          <w:color w:val="000000"/>
          <w:sz w:val="28"/>
          <w:szCs w:val="28"/>
        </w:rPr>
        <w:t>тоэлектрическим миллиамперметром с нулем в начале шкалы, классом то</w:t>
      </w:r>
      <w:r w:rsidR="007711AD" w:rsidRPr="00AF1F73">
        <w:rPr>
          <w:color w:val="000000"/>
          <w:sz w:val="28"/>
          <w:szCs w:val="28"/>
        </w:rPr>
        <w:t>ч</w:t>
      </w:r>
      <w:r w:rsidR="007711AD" w:rsidRPr="00AF1F73">
        <w:rPr>
          <w:color w:val="000000"/>
          <w:sz w:val="28"/>
          <w:szCs w:val="28"/>
        </w:rPr>
        <w:t>ности 1.0 и пределом измерения</w:t>
      </w:r>
      <w:proofErr w:type="gramStart"/>
      <w:r w:rsidR="007711AD" w:rsidRPr="00AF1F73">
        <w:rPr>
          <w:color w:val="000000"/>
          <w:sz w:val="28"/>
          <w:szCs w:val="28"/>
        </w:rPr>
        <w:t xml:space="preserve"> А</w:t>
      </w:r>
      <w:proofErr w:type="gramEnd"/>
      <w:r w:rsidR="007711AD" w:rsidRPr="00AF1F73">
        <w:rPr>
          <w:color w:val="000000"/>
          <w:sz w:val="28"/>
          <w:szCs w:val="28"/>
        </w:rPr>
        <w:t xml:space="preserve"> = 100 </w:t>
      </w:r>
      <w:proofErr w:type="spellStart"/>
      <w:r w:rsidR="007711AD" w:rsidRPr="00AF1F73">
        <w:rPr>
          <w:color w:val="000000"/>
          <w:sz w:val="28"/>
          <w:szCs w:val="28"/>
        </w:rPr>
        <w:t>мA</w:t>
      </w:r>
      <w:proofErr w:type="spellEnd"/>
      <w:r w:rsidR="007711AD" w:rsidRPr="00AF1F73">
        <w:rPr>
          <w:color w:val="000000"/>
          <w:sz w:val="28"/>
          <w:szCs w:val="28"/>
        </w:rPr>
        <w:t>.</w:t>
      </w:r>
    </w:p>
    <w:p w:rsidR="007711AD" w:rsidRPr="00AF1F73" w:rsidRDefault="00503A32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E66F1C">
        <w:rPr>
          <w:b/>
          <w:sz w:val="28"/>
          <w:szCs w:val="28"/>
        </w:rPr>
        <w:t>Решение.</w:t>
      </w:r>
      <w:r w:rsidRPr="0040468A">
        <w:rPr>
          <w:sz w:val="28"/>
          <w:szCs w:val="28"/>
        </w:rPr>
        <w:t xml:space="preserve"> </w:t>
      </w:r>
      <w:r w:rsidR="007711AD" w:rsidRPr="00AF1F73">
        <w:rPr>
          <w:color w:val="000000"/>
          <w:sz w:val="28"/>
          <w:szCs w:val="28"/>
        </w:rPr>
        <w:t>Для</w:t>
      </w:r>
      <w:r w:rsidR="007711AD">
        <w:rPr>
          <w:color w:val="000000"/>
          <w:sz w:val="28"/>
          <w:szCs w:val="28"/>
        </w:rPr>
        <w:t> </w:t>
      </w:r>
      <w:r w:rsidR="007711AD" w:rsidRPr="00AF1F73">
        <w:rPr>
          <w:color w:val="000000"/>
          <w:sz w:val="28"/>
          <w:szCs w:val="28"/>
        </w:rPr>
        <w:t>магнитоэлектрического</w:t>
      </w:r>
      <w:r w:rsidR="007711AD">
        <w:rPr>
          <w:color w:val="000000"/>
          <w:sz w:val="28"/>
          <w:szCs w:val="28"/>
        </w:rPr>
        <w:t> </w:t>
      </w:r>
      <w:r w:rsidR="007711AD" w:rsidRPr="00AF1F73">
        <w:rPr>
          <w:color w:val="000000"/>
          <w:sz w:val="28"/>
          <w:szCs w:val="28"/>
        </w:rPr>
        <w:t>миллиамперметра</w:t>
      </w:r>
      <w:r w:rsidR="007711AD">
        <w:rPr>
          <w:color w:val="000000"/>
          <w:sz w:val="28"/>
          <w:szCs w:val="28"/>
        </w:rPr>
        <w:t> </w:t>
      </w:r>
      <w:r w:rsidR="007711AD" w:rsidRPr="00AF1F73">
        <w:rPr>
          <w:color w:val="000000"/>
          <w:sz w:val="28"/>
          <w:szCs w:val="28"/>
        </w:rPr>
        <w:t>класс</w:t>
      </w:r>
      <w:r w:rsidR="007711AD">
        <w:rPr>
          <w:color w:val="000000"/>
          <w:sz w:val="28"/>
          <w:szCs w:val="28"/>
        </w:rPr>
        <w:t> </w:t>
      </w:r>
      <w:r w:rsidR="007711AD" w:rsidRPr="00AF1F73">
        <w:rPr>
          <w:color w:val="000000"/>
          <w:sz w:val="28"/>
          <w:szCs w:val="28"/>
        </w:rPr>
        <w:t>точности</w:t>
      </w:r>
      <w:r w:rsidR="007711AD">
        <w:rPr>
          <w:color w:val="000000"/>
          <w:sz w:val="28"/>
          <w:szCs w:val="28"/>
        </w:rPr>
        <w:t> </w:t>
      </w:r>
      <w:r w:rsidR="007711AD" w:rsidRPr="00AF1F73">
        <w:rPr>
          <w:color w:val="000000"/>
          <w:sz w:val="28"/>
          <w:szCs w:val="28"/>
        </w:rPr>
        <w:t>определ</w:t>
      </w:r>
      <w:r w:rsidR="007711AD" w:rsidRPr="00AF1F73">
        <w:rPr>
          <w:color w:val="000000"/>
          <w:sz w:val="28"/>
          <w:szCs w:val="28"/>
        </w:rPr>
        <w:t>я</w:t>
      </w:r>
      <w:r w:rsidR="007711AD">
        <w:rPr>
          <w:color w:val="000000"/>
          <w:sz w:val="28"/>
          <w:szCs w:val="28"/>
        </w:rPr>
        <w:softHyphen/>
        <w:t xml:space="preserve">ется </w:t>
      </w:r>
      <w:r w:rsidR="007711AD" w:rsidRPr="00AF1F73">
        <w:rPr>
          <w:color w:val="000000"/>
          <w:sz w:val="28"/>
          <w:szCs w:val="28"/>
        </w:rPr>
        <w:t xml:space="preserve">значением максимальной приведенной погрешности, т.е. </w:t>
      </w:r>
      <w:r w:rsidR="007711AD" w:rsidRPr="00AF1F73">
        <w:rPr>
          <w:color w:val="000000"/>
          <w:sz w:val="28"/>
          <w:szCs w:val="28"/>
        </w:rPr>
        <w:sym w:font="Symbol" w:char="F067"/>
      </w:r>
      <w:r w:rsidR="007711AD" w:rsidRPr="00AF1F73">
        <w:rPr>
          <w:color w:val="000000"/>
          <w:sz w:val="28"/>
          <w:szCs w:val="28"/>
        </w:rPr>
        <w:t xml:space="preserve"> = </w:t>
      </w:r>
      <w:r w:rsidR="007711AD" w:rsidRPr="00AF1F73">
        <w:rPr>
          <w:color w:val="000000"/>
          <w:sz w:val="28"/>
          <w:szCs w:val="28"/>
        </w:rPr>
        <w:fldChar w:fldCharType="begin"/>
      </w:r>
      <w:r w:rsidR="007711AD" w:rsidRPr="00AF1F73">
        <w:rPr>
          <w:color w:val="000000"/>
          <w:sz w:val="28"/>
          <w:szCs w:val="28"/>
        </w:rPr>
        <w:instrText>SYMBOL 177 \f "Symbol"</w:instrText>
      </w:r>
      <w:r w:rsidR="007711AD" w:rsidRPr="00AF1F73">
        <w:rPr>
          <w:color w:val="000000"/>
          <w:sz w:val="28"/>
          <w:szCs w:val="28"/>
        </w:rPr>
        <w:fldChar w:fldCharType="end"/>
      </w:r>
      <w:r w:rsidR="007711AD" w:rsidRPr="00AF1F73">
        <w:rPr>
          <w:color w:val="000000"/>
          <w:sz w:val="28"/>
          <w:szCs w:val="28"/>
        </w:rPr>
        <w:t>1,0 %.</w:t>
      </w:r>
    </w:p>
    <w:p w:rsidR="007711AD" w:rsidRPr="00AF1F73" w:rsidRDefault="007711AD" w:rsidP="007711AD">
      <w:pPr>
        <w:spacing w:line="360" w:lineRule="auto"/>
        <w:rPr>
          <w:b/>
          <w:i/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ab/>
        <w:t>Так как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28"/>
          <w:szCs w:val="28"/>
        </w:rPr>
      </w:pPr>
      <w:r w:rsidRPr="00AF1F73">
        <w:rPr>
          <w:color w:val="000000"/>
          <w:position w:val="-32"/>
          <w:sz w:val="28"/>
          <w:szCs w:val="28"/>
        </w:rPr>
        <w:object w:dxaOrig="18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49.5pt" o:ole="" fillcolor="window">
            <v:imagedata r:id="rId5" o:title=""/>
          </v:shape>
          <o:OLEObject Type="Embed" ProgID="Equation.3" ShapeID="_x0000_i1025" DrawAspect="Content" ObjectID="_1788598446" r:id="rId6"/>
        </w:object>
      </w:r>
      <w:r w:rsidRPr="00AF1F73">
        <w:rPr>
          <w:color w:val="000000"/>
          <w:sz w:val="28"/>
          <w:szCs w:val="28"/>
        </w:rPr>
        <w:t>,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то предел инструментальной абсолютной погрешности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28"/>
          <w:szCs w:val="28"/>
        </w:rPr>
      </w:pPr>
      <w:r w:rsidRPr="00AF1F73">
        <w:rPr>
          <w:color w:val="000000"/>
          <w:position w:val="-28"/>
          <w:sz w:val="28"/>
          <w:szCs w:val="28"/>
        </w:rPr>
        <w:object w:dxaOrig="1420" w:dyaOrig="720">
          <v:shape id="_x0000_i1026" type="#_x0000_t75" style="width:91.5pt;height:47.25pt" o:ole="" fillcolor="window">
            <v:imagedata r:id="rId7" o:title=""/>
          </v:shape>
          <o:OLEObject Type="Embed" ProgID="Equation.3" ShapeID="_x0000_i1026" DrawAspect="Content" ObjectID="_1788598447" r:id="rId8"/>
        </w:object>
      </w:r>
      <w:r w:rsidRPr="00AF1F73">
        <w:rPr>
          <w:color w:val="000000"/>
          <w:sz w:val="28"/>
          <w:szCs w:val="28"/>
        </w:rPr>
        <w:t xml:space="preserve"> (мА).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ab/>
        <w:t>Миллиамперметр имеет равномерную шкалу с нулем в начале шкалы, и поэтому X</w:t>
      </w:r>
      <w:r w:rsidRPr="00AF1F73">
        <w:rPr>
          <w:color w:val="000000"/>
          <w:sz w:val="28"/>
          <w:szCs w:val="28"/>
          <w:vertAlign w:val="subscript"/>
        </w:rPr>
        <w:t xml:space="preserve">N </w:t>
      </w:r>
      <w:r w:rsidRPr="00AF1F73">
        <w:rPr>
          <w:color w:val="000000"/>
          <w:sz w:val="28"/>
          <w:szCs w:val="28"/>
        </w:rPr>
        <w:t xml:space="preserve">= A = 100 </w:t>
      </w:r>
      <w:proofErr w:type="spellStart"/>
      <w:r w:rsidRPr="00AF1F73">
        <w:rPr>
          <w:color w:val="000000"/>
          <w:sz w:val="28"/>
          <w:szCs w:val="28"/>
        </w:rPr>
        <w:t>м</w:t>
      </w:r>
      <w:proofErr w:type="gramStart"/>
      <w:r w:rsidRPr="00AF1F73">
        <w:rPr>
          <w:color w:val="000000"/>
          <w:sz w:val="28"/>
          <w:szCs w:val="28"/>
        </w:rPr>
        <w:t>A</w:t>
      </w:r>
      <w:proofErr w:type="spellEnd"/>
      <w:proofErr w:type="gramEnd"/>
      <w:r w:rsidRPr="00AF1F73">
        <w:rPr>
          <w:color w:val="000000"/>
          <w:sz w:val="28"/>
          <w:szCs w:val="28"/>
        </w:rPr>
        <w:t>: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28"/>
          <w:szCs w:val="28"/>
        </w:rPr>
      </w:pPr>
      <w:r w:rsidRPr="00AF1F73">
        <w:rPr>
          <w:color w:val="000000"/>
          <w:position w:val="-28"/>
          <w:sz w:val="28"/>
          <w:szCs w:val="28"/>
        </w:rPr>
        <w:object w:dxaOrig="3700" w:dyaOrig="720">
          <v:shape id="_x0000_i1027" type="#_x0000_t75" style="width:213.75pt;height:42pt" o:ole="" fillcolor="window">
            <v:imagedata r:id="rId9" o:title=""/>
          </v:shape>
          <o:OLEObject Type="Embed" ProgID="Equation.3" ShapeID="_x0000_i1027" DrawAspect="Content" ObjectID="_1788598448" r:id="rId10"/>
        </w:object>
      </w:r>
      <w:r w:rsidRPr="00AF1F73">
        <w:rPr>
          <w:color w:val="000000"/>
          <w:sz w:val="28"/>
          <w:szCs w:val="28"/>
        </w:rPr>
        <w:t>.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ab/>
        <w:t>Предел инструментальной относительной погрешности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28"/>
          <w:szCs w:val="28"/>
        </w:rPr>
      </w:pPr>
      <w:r w:rsidRPr="00AF1F73">
        <w:rPr>
          <w:color w:val="000000"/>
          <w:position w:val="-28"/>
          <w:sz w:val="28"/>
          <w:szCs w:val="28"/>
        </w:rPr>
        <w:object w:dxaOrig="3300" w:dyaOrig="720">
          <v:shape id="_x0000_i1028" type="#_x0000_t75" style="width:204pt;height:45pt" o:ole="" fillcolor="window">
            <v:imagedata r:id="rId11" o:title=""/>
          </v:shape>
          <o:OLEObject Type="Embed" ProgID="Equation.3" ShapeID="_x0000_i1028" DrawAspect="Content" ObjectID="_1788598449" r:id="rId12"/>
        </w:object>
      </w:r>
      <w:r w:rsidRPr="00AF1F73">
        <w:rPr>
          <w:color w:val="000000"/>
          <w:sz w:val="28"/>
          <w:szCs w:val="28"/>
        </w:rPr>
        <w:t>.</w:t>
      </w:r>
    </w:p>
    <w:p w:rsidR="00503A32" w:rsidRDefault="00503A32" w:rsidP="007711A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66F1C">
        <w:rPr>
          <w:b/>
          <w:sz w:val="28"/>
          <w:szCs w:val="28"/>
        </w:rPr>
        <w:t>Ответ:</w:t>
      </w:r>
      <w:r w:rsidR="007711AD">
        <w:rPr>
          <w:sz w:val="28"/>
          <w:szCs w:val="28"/>
        </w:rPr>
        <w:t xml:space="preserve"> ±1,5%</w:t>
      </w:r>
      <w:r w:rsidRPr="0045283C">
        <w:rPr>
          <w:sz w:val="28"/>
          <w:szCs w:val="28"/>
        </w:rPr>
        <w:t>.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E66F1C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 xml:space="preserve"> 2</w:t>
      </w:r>
      <w:r w:rsidRPr="00E66F1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AF1F73">
        <w:rPr>
          <w:color w:val="000000"/>
          <w:sz w:val="28"/>
          <w:szCs w:val="28"/>
        </w:rPr>
        <w:tab/>
        <w:t>Определить пределы инструментальных абсолютной и относительной п</w:t>
      </w:r>
      <w:r w:rsidRPr="00AF1F73">
        <w:rPr>
          <w:color w:val="000000"/>
          <w:sz w:val="28"/>
          <w:szCs w:val="28"/>
        </w:rPr>
        <w:t>о</w:t>
      </w:r>
      <w:r w:rsidRPr="00AF1F73">
        <w:rPr>
          <w:color w:val="000000"/>
          <w:sz w:val="28"/>
          <w:szCs w:val="28"/>
        </w:rPr>
        <w:t>грешностей измерения напряжения U=8,6 B, если измерения проводились магнитоэлектрическим вольтметром с нулем в середине шкалы, классом то</w:t>
      </w:r>
      <w:r w:rsidRPr="00AF1F73">
        <w:rPr>
          <w:color w:val="000000"/>
          <w:sz w:val="28"/>
          <w:szCs w:val="28"/>
        </w:rPr>
        <w:t>ч</w:t>
      </w:r>
      <w:r w:rsidRPr="00AF1F73">
        <w:rPr>
          <w:color w:val="000000"/>
          <w:sz w:val="28"/>
          <w:szCs w:val="28"/>
        </w:rPr>
        <w:t>ности 2,5 и пределами измерения</w:t>
      </w:r>
      <w:proofErr w:type="gramStart"/>
      <w:r w:rsidRPr="00AF1F73">
        <w:rPr>
          <w:color w:val="000000"/>
          <w:sz w:val="28"/>
          <w:szCs w:val="28"/>
        </w:rPr>
        <w:t xml:space="preserve"> А</w:t>
      </w:r>
      <w:proofErr w:type="gramEnd"/>
      <w:r w:rsidRPr="00AF1F73">
        <w:rPr>
          <w:color w:val="000000"/>
          <w:sz w:val="28"/>
          <w:szCs w:val="28"/>
        </w:rPr>
        <w:t xml:space="preserve"> = </w:t>
      </w:r>
      <w:r w:rsidRPr="00AF1F73">
        <w:rPr>
          <w:color w:val="000000"/>
          <w:sz w:val="28"/>
          <w:szCs w:val="28"/>
        </w:rPr>
        <w:fldChar w:fldCharType="begin"/>
      </w:r>
      <w:r w:rsidRPr="00AF1F73">
        <w:rPr>
          <w:color w:val="000000"/>
          <w:sz w:val="28"/>
          <w:szCs w:val="28"/>
        </w:rPr>
        <w:instrText>SYMBOL 177 \f "Symbol"</w:instrText>
      </w:r>
      <w:r w:rsidRPr="00AF1F73">
        <w:rPr>
          <w:color w:val="000000"/>
          <w:sz w:val="28"/>
          <w:szCs w:val="28"/>
        </w:rPr>
        <w:fldChar w:fldCharType="end"/>
      </w:r>
      <w:r w:rsidRPr="00AF1F73">
        <w:rPr>
          <w:color w:val="000000"/>
          <w:sz w:val="28"/>
          <w:szCs w:val="28"/>
        </w:rPr>
        <w:t xml:space="preserve"> 25 В.</w:t>
      </w:r>
    </w:p>
    <w:p w:rsidR="007711AD" w:rsidRDefault="007711AD" w:rsidP="007711AD">
      <w:pPr>
        <w:pStyle w:val="3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711AD">
        <w:rPr>
          <w:rFonts w:ascii="Times New Roman" w:hAnsi="Times New Roman"/>
          <w:b/>
          <w:sz w:val="28"/>
          <w:szCs w:val="28"/>
        </w:rPr>
        <w:t>Решение.</w:t>
      </w:r>
    </w:p>
    <w:p w:rsidR="007711AD" w:rsidRPr="00AF1F73" w:rsidRDefault="007711AD" w:rsidP="007711AD">
      <w:pPr>
        <w:pStyle w:val="3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40468A">
        <w:rPr>
          <w:sz w:val="28"/>
          <w:szCs w:val="28"/>
        </w:rPr>
        <w:t xml:space="preserve"> </w:t>
      </w:r>
      <w:r w:rsidRPr="00AF1F73">
        <w:rPr>
          <w:rFonts w:ascii="Times New Roman" w:hAnsi="Times New Roman"/>
          <w:color w:val="000000"/>
          <w:sz w:val="28"/>
          <w:szCs w:val="28"/>
        </w:rPr>
        <w:t>Как и в предыдущей задаче, предел абсолютной погрешности находи</w:t>
      </w:r>
      <w:r w:rsidRPr="00AF1F73">
        <w:rPr>
          <w:rFonts w:ascii="Times New Roman" w:hAnsi="Times New Roman"/>
          <w:color w:val="000000"/>
          <w:sz w:val="28"/>
          <w:szCs w:val="28"/>
        </w:rPr>
        <w:t>т</w:t>
      </w:r>
      <w:r w:rsidRPr="00AF1F73">
        <w:rPr>
          <w:rFonts w:ascii="Times New Roman" w:hAnsi="Times New Roman"/>
          <w:color w:val="000000"/>
          <w:sz w:val="28"/>
          <w:szCs w:val="28"/>
        </w:rPr>
        <w:t>ся из формулы: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28"/>
          <w:szCs w:val="28"/>
        </w:rPr>
      </w:pPr>
      <w:r w:rsidRPr="00AF1F73">
        <w:rPr>
          <w:color w:val="000000"/>
          <w:position w:val="-32"/>
          <w:sz w:val="28"/>
          <w:szCs w:val="28"/>
        </w:rPr>
        <w:object w:dxaOrig="1820" w:dyaOrig="760">
          <v:shape id="_x0000_i1029" type="#_x0000_t75" style="width:102pt;height:42.75pt" o:ole="" fillcolor="window">
            <v:imagedata r:id="rId13" o:title=""/>
          </v:shape>
          <o:OLEObject Type="Embed" ProgID="Equation.3" ShapeID="_x0000_i1029" DrawAspect="Content" ObjectID="_1788598450" r:id="rId14"/>
        </w:object>
      </w:r>
      <w:r w:rsidRPr="00AF1F73">
        <w:rPr>
          <w:color w:val="000000"/>
          <w:sz w:val="28"/>
          <w:szCs w:val="28"/>
        </w:rPr>
        <w:t>.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ab/>
        <w:t>Вольтметр имеет равномерную шкалу с нулем в середине шкалы. Поэт</w:t>
      </w:r>
      <w:r w:rsidRPr="00AF1F73">
        <w:rPr>
          <w:color w:val="000000"/>
          <w:sz w:val="28"/>
          <w:szCs w:val="28"/>
        </w:rPr>
        <w:t>о</w:t>
      </w:r>
      <w:r w:rsidRPr="00AF1F73">
        <w:rPr>
          <w:color w:val="000000"/>
          <w:sz w:val="28"/>
          <w:szCs w:val="28"/>
        </w:rPr>
        <w:t>му</w:t>
      </w:r>
    </w:p>
    <w:p w:rsidR="007711AD" w:rsidRPr="00F02DA1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32"/>
          <w:szCs w:val="28"/>
        </w:rPr>
      </w:pPr>
      <w:r w:rsidRPr="00F02DA1">
        <w:rPr>
          <w:color w:val="000000"/>
          <w:sz w:val="32"/>
          <w:szCs w:val="28"/>
        </w:rPr>
        <w:t>X</w:t>
      </w:r>
      <w:r w:rsidRPr="00F02DA1">
        <w:rPr>
          <w:color w:val="000000"/>
          <w:sz w:val="32"/>
          <w:szCs w:val="28"/>
          <w:vertAlign w:val="subscript"/>
        </w:rPr>
        <w:t xml:space="preserve">N </w:t>
      </w:r>
      <w:r w:rsidRPr="00F02DA1">
        <w:rPr>
          <w:color w:val="000000"/>
          <w:sz w:val="32"/>
          <w:szCs w:val="28"/>
        </w:rPr>
        <w:t>= |</w:t>
      </w:r>
      <w:r w:rsidRPr="00F02DA1">
        <w:rPr>
          <w:color w:val="000000"/>
          <w:sz w:val="32"/>
          <w:szCs w:val="28"/>
        </w:rPr>
        <w:sym w:font="Symbol" w:char="F02D"/>
      </w:r>
      <w:r w:rsidRPr="00F02DA1">
        <w:rPr>
          <w:color w:val="000000"/>
          <w:sz w:val="32"/>
          <w:szCs w:val="28"/>
        </w:rPr>
        <w:t>25| + |25| = 50 (B),</w:t>
      </w:r>
    </w:p>
    <w:p w:rsidR="007711AD" w:rsidRPr="00F02DA1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32"/>
          <w:szCs w:val="28"/>
        </w:rPr>
      </w:pPr>
      <w:r w:rsidRPr="00F02DA1">
        <w:rPr>
          <w:color w:val="000000"/>
          <w:sz w:val="32"/>
          <w:szCs w:val="28"/>
        </w:rPr>
        <w:sym w:font="Symbol" w:char="F044"/>
      </w:r>
      <w:r w:rsidRPr="00F02DA1">
        <w:rPr>
          <w:color w:val="000000"/>
          <w:sz w:val="32"/>
          <w:szCs w:val="28"/>
        </w:rPr>
        <w:t xml:space="preserve"> = </w:t>
      </w:r>
      <w:r w:rsidRPr="00F02DA1">
        <w:rPr>
          <w:color w:val="000000"/>
          <w:sz w:val="32"/>
          <w:szCs w:val="28"/>
        </w:rPr>
        <w:fldChar w:fldCharType="begin"/>
      </w:r>
      <w:r w:rsidRPr="00F02DA1">
        <w:rPr>
          <w:color w:val="000000"/>
          <w:sz w:val="32"/>
          <w:szCs w:val="28"/>
        </w:rPr>
        <w:instrText>SYMBOL 177 \f "Symbol"</w:instrText>
      </w:r>
      <w:r w:rsidRPr="00F02DA1">
        <w:rPr>
          <w:color w:val="000000"/>
          <w:sz w:val="32"/>
          <w:szCs w:val="28"/>
        </w:rPr>
        <w:fldChar w:fldCharType="end"/>
      </w:r>
      <w:r w:rsidRPr="00F02DA1">
        <w:rPr>
          <w:color w:val="000000"/>
          <w:sz w:val="32"/>
          <w:szCs w:val="28"/>
        </w:rPr>
        <w:t>(2,5</w:t>
      </w:r>
      <w:r w:rsidRPr="00F02DA1">
        <w:rPr>
          <w:color w:val="000000"/>
          <w:sz w:val="32"/>
          <w:szCs w:val="28"/>
        </w:rPr>
        <w:sym w:font="Symbol" w:char="F0D7"/>
      </w:r>
      <w:r w:rsidRPr="00F02DA1">
        <w:rPr>
          <w:color w:val="000000"/>
          <w:sz w:val="32"/>
          <w:szCs w:val="28"/>
        </w:rPr>
        <w:t>50)/100 %=</w:t>
      </w:r>
      <w:r w:rsidRPr="00F02DA1">
        <w:rPr>
          <w:color w:val="000000"/>
          <w:sz w:val="32"/>
          <w:szCs w:val="28"/>
        </w:rPr>
        <w:fldChar w:fldCharType="begin"/>
      </w:r>
      <w:r w:rsidRPr="00F02DA1">
        <w:rPr>
          <w:color w:val="000000"/>
          <w:sz w:val="32"/>
          <w:szCs w:val="28"/>
        </w:rPr>
        <w:instrText>SYMBOL 177 \f "Symbol"</w:instrText>
      </w:r>
      <w:r w:rsidRPr="00F02DA1">
        <w:rPr>
          <w:color w:val="000000"/>
          <w:sz w:val="32"/>
          <w:szCs w:val="28"/>
        </w:rPr>
        <w:fldChar w:fldCharType="end"/>
      </w:r>
      <w:r w:rsidRPr="00F02DA1">
        <w:rPr>
          <w:color w:val="000000"/>
          <w:sz w:val="32"/>
          <w:szCs w:val="28"/>
        </w:rPr>
        <w:t>1,25 (В).</w:t>
      </w:r>
    </w:p>
    <w:p w:rsidR="007711AD" w:rsidRPr="00AF1F73" w:rsidRDefault="007711AD" w:rsidP="007711AD">
      <w:pPr>
        <w:tabs>
          <w:tab w:val="left" w:pos="397"/>
        </w:tabs>
        <w:spacing w:line="360" w:lineRule="auto"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ab/>
        <w:t xml:space="preserve">Найдем предел относительной погрешности измерения: </w:t>
      </w:r>
    </w:p>
    <w:p w:rsidR="007711AD" w:rsidRPr="00F02DA1" w:rsidRDefault="007711AD" w:rsidP="007711AD">
      <w:pPr>
        <w:tabs>
          <w:tab w:val="left" w:pos="397"/>
        </w:tabs>
        <w:spacing w:line="360" w:lineRule="auto"/>
        <w:jc w:val="center"/>
        <w:rPr>
          <w:color w:val="000000"/>
          <w:sz w:val="32"/>
          <w:szCs w:val="28"/>
        </w:rPr>
      </w:pPr>
      <w:r w:rsidRPr="00F02DA1">
        <w:rPr>
          <w:color w:val="000000"/>
          <w:sz w:val="32"/>
          <w:szCs w:val="28"/>
        </w:rPr>
        <w:sym w:font="Symbol" w:char="F064"/>
      </w:r>
      <w:r w:rsidRPr="00F02DA1">
        <w:rPr>
          <w:color w:val="000000"/>
          <w:sz w:val="32"/>
          <w:szCs w:val="28"/>
        </w:rPr>
        <w:t xml:space="preserve"> = </w:t>
      </w:r>
      <w:r w:rsidRPr="00F02DA1">
        <w:rPr>
          <w:color w:val="000000"/>
          <w:sz w:val="32"/>
          <w:szCs w:val="28"/>
        </w:rPr>
        <w:fldChar w:fldCharType="begin"/>
      </w:r>
      <w:r w:rsidRPr="00F02DA1">
        <w:rPr>
          <w:color w:val="000000"/>
          <w:sz w:val="32"/>
          <w:szCs w:val="28"/>
        </w:rPr>
        <w:instrText>SYMBOL 177 \f "Symbol"</w:instrText>
      </w:r>
      <w:r w:rsidRPr="00F02DA1">
        <w:rPr>
          <w:color w:val="000000"/>
          <w:sz w:val="32"/>
          <w:szCs w:val="28"/>
        </w:rPr>
        <w:fldChar w:fldCharType="end"/>
      </w:r>
      <w:r w:rsidRPr="00F02DA1">
        <w:rPr>
          <w:color w:val="000000"/>
          <w:sz w:val="32"/>
          <w:szCs w:val="28"/>
        </w:rPr>
        <w:t>(</w:t>
      </w:r>
      <w:r w:rsidRPr="00F02DA1">
        <w:rPr>
          <w:color w:val="000000"/>
          <w:sz w:val="32"/>
          <w:szCs w:val="28"/>
        </w:rPr>
        <w:sym w:font="Symbol" w:char="F044"/>
      </w:r>
      <w:r w:rsidRPr="00F02DA1">
        <w:rPr>
          <w:color w:val="000000"/>
          <w:sz w:val="32"/>
          <w:szCs w:val="28"/>
        </w:rPr>
        <w:t>/U)</w:t>
      </w:r>
      <w:r w:rsidRPr="00F02DA1">
        <w:rPr>
          <w:color w:val="000000"/>
          <w:sz w:val="32"/>
          <w:szCs w:val="28"/>
        </w:rPr>
        <w:sym w:font="Symbol" w:char="F0D7"/>
      </w:r>
      <w:r w:rsidRPr="00F02DA1">
        <w:rPr>
          <w:color w:val="000000"/>
          <w:sz w:val="32"/>
          <w:szCs w:val="28"/>
        </w:rPr>
        <w:t xml:space="preserve">100 %= </w:t>
      </w:r>
      <w:r w:rsidRPr="00F02DA1">
        <w:rPr>
          <w:color w:val="000000"/>
          <w:sz w:val="32"/>
          <w:szCs w:val="28"/>
        </w:rPr>
        <w:fldChar w:fldCharType="begin"/>
      </w:r>
      <w:r w:rsidRPr="00F02DA1">
        <w:rPr>
          <w:color w:val="000000"/>
          <w:sz w:val="32"/>
          <w:szCs w:val="28"/>
        </w:rPr>
        <w:instrText>SYMBOL 177 \f "Symbol"</w:instrText>
      </w:r>
      <w:r w:rsidRPr="00F02DA1">
        <w:rPr>
          <w:color w:val="000000"/>
          <w:sz w:val="32"/>
          <w:szCs w:val="28"/>
        </w:rPr>
        <w:fldChar w:fldCharType="end"/>
      </w:r>
      <w:r w:rsidRPr="00F02DA1">
        <w:rPr>
          <w:color w:val="000000"/>
          <w:sz w:val="32"/>
          <w:szCs w:val="28"/>
        </w:rPr>
        <w:t>(1,25</w:t>
      </w:r>
      <w:r w:rsidRPr="00F02DA1">
        <w:rPr>
          <w:color w:val="000000"/>
          <w:sz w:val="32"/>
          <w:szCs w:val="28"/>
        </w:rPr>
        <w:sym w:font="Symbol" w:char="F0D7"/>
      </w:r>
      <w:r w:rsidRPr="00F02DA1">
        <w:rPr>
          <w:color w:val="000000"/>
          <w:sz w:val="32"/>
          <w:szCs w:val="28"/>
        </w:rPr>
        <w:t xml:space="preserve">100)/8,6 </w:t>
      </w:r>
      <w:r w:rsidRPr="00F02DA1">
        <w:rPr>
          <w:color w:val="000000"/>
          <w:sz w:val="32"/>
          <w:szCs w:val="28"/>
        </w:rPr>
        <w:sym w:font="Symbol" w:char="F0BB"/>
      </w:r>
      <w:r w:rsidRPr="00F02DA1">
        <w:rPr>
          <w:color w:val="000000"/>
          <w:sz w:val="32"/>
          <w:szCs w:val="28"/>
        </w:rPr>
        <w:t xml:space="preserve"> </w:t>
      </w:r>
      <w:r w:rsidRPr="00F02DA1">
        <w:rPr>
          <w:color w:val="000000"/>
          <w:sz w:val="32"/>
          <w:szCs w:val="28"/>
        </w:rPr>
        <w:fldChar w:fldCharType="begin"/>
      </w:r>
      <w:r w:rsidRPr="00F02DA1">
        <w:rPr>
          <w:color w:val="000000"/>
          <w:sz w:val="32"/>
          <w:szCs w:val="28"/>
        </w:rPr>
        <w:instrText>SYMBOL 177 \f "Symbol"</w:instrText>
      </w:r>
      <w:r w:rsidRPr="00F02DA1">
        <w:rPr>
          <w:color w:val="000000"/>
          <w:sz w:val="32"/>
          <w:szCs w:val="28"/>
        </w:rPr>
        <w:fldChar w:fldCharType="end"/>
      </w:r>
      <w:r w:rsidRPr="00F02DA1">
        <w:rPr>
          <w:color w:val="000000"/>
          <w:sz w:val="32"/>
          <w:szCs w:val="28"/>
        </w:rPr>
        <w:t>15 (%).</w:t>
      </w:r>
    </w:p>
    <w:p w:rsidR="007711AD" w:rsidRDefault="007711AD" w:rsidP="007711AD">
      <w:pPr>
        <w:tabs>
          <w:tab w:val="left" w:pos="397"/>
        </w:tabs>
        <w:spacing w:line="360" w:lineRule="auto"/>
        <w:jc w:val="both"/>
        <w:rPr>
          <w:sz w:val="28"/>
          <w:szCs w:val="28"/>
        </w:rPr>
      </w:pPr>
      <w:r w:rsidRPr="00E66F1C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±15%</w:t>
      </w:r>
      <w:r w:rsidRPr="0045283C">
        <w:rPr>
          <w:sz w:val="28"/>
          <w:szCs w:val="28"/>
        </w:rPr>
        <w:t>.</w:t>
      </w:r>
    </w:p>
    <w:p w:rsidR="007711AD" w:rsidRPr="00503DCE" w:rsidRDefault="007711AD" w:rsidP="007711AD">
      <w:pPr>
        <w:pStyle w:val="a3"/>
        <w:tabs>
          <w:tab w:val="left" w:pos="142"/>
        </w:tabs>
        <w:spacing w:line="360" w:lineRule="auto"/>
        <w:ind w:left="0" w:firstLine="709"/>
        <w:jc w:val="center"/>
        <w:rPr>
          <w:sz w:val="28"/>
          <w:szCs w:val="28"/>
        </w:rPr>
      </w:pPr>
    </w:p>
    <w:p w:rsidR="007711AD" w:rsidRDefault="007711AD" w:rsidP="007711AD"/>
    <w:p w:rsidR="007711AD" w:rsidRDefault="007711AD" w:rsidP="007711AD"/>
    <w:p w:rsidR="007711AD" w:rsidRDefault="007711AD" w:rsidP="007711AD"/>
    <w:p w:rsidR="00503A32" w:rsidRPr="00503DCE" w:rsidRDefault="00503A32" w:rsidP="007711AD">
      <w:pPr>
        <w:pStyle w:val="a3"/>
        <w:tabs>
          <w:tab w:val="left" w:pos="142"/>
        </w:tabs>
        <w:spacing w:line="360" w:lineRule="auto"/>
        <w:ind w:left="0"/>
        <w:rPr>
          <w:sz w:val="28"/>
          <w:szCs w:val="28"/>
        </w:rPr>
      </w:pPr>
    </w:p>
    <w:p w:rsidR="00431907" w:rsidRDefault="00431907"/>
    <w:p w:rsidR="00173EDD" w:rsidRDefault="00173EDD"/>
    <w:p w:rsidR="00173EDD" w:rsidRDefault="00173EDD"/>
    <w:sectPr w:rsidR="00173EDD" w:rsidSect="006D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05A7"/>
    <w:multiLevelType w:val="hybridMultilevel"/>
    <w:tmpl w:val="02826EE8"/>
    <w:lvl w:ilvl="0" w:tplc="4EA47E8A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0B4CAD5C">
      <w:start w:val="1"/>
      <w:numFmt w:val="decimal"/>
      <w:lvlText w:val="%2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4294AE24">
      <w:numFmt w:val="bullet"/>
      <w:lvlText w:val="•"/>
      <w:lvlJc w:val="left"/>
      <w:pPr>
        <w:ind w:left="2107" w:hanging="256"/>
      </w:pPr>
      <w:rPr>
        <w:rFonts w:hint="default"/>
        <w:lang w:val="ru-RU" w:eastAsia="en-US" w:bidi="ar-SA"/>
      </w:rPr>
    </w:lvl>
    <w:lvl w:ilvl="3" w:tplc="2AFC57B4">
      <w:numFmt w:val="bullet"/>
      <w:lvlText w:val="•"/>
      <w:lvlJc w:val="left"/>
      <w:pPr>
        <w:ind w:left="3094" w:hanging="256"/>
      </w:pPr>
      <w:rPr>
        <w:rFonts w:hint="default"/>
        <w:lang w:val="ru-RU" w:eastAsia="en-US" w:bidi="ar-SA"/>
      </w:rPr>
    </w:lvl>
    <w:lvl w:ilvl="4" w:tplc="23E8E554">
      <w:numFmt w:val="bullet"/>
      <w:lvlText w:val="•"/>
      <w:lvlJc w:val="left"/>
      <w:pPr>
        <w:ind w:left="4082" w:hanging="256"/>
      </w:pPr>
      <w:rPr>
        <w:rFonts w:hint="default"/>
        <w:lang w:val="ru-RU" w:eastAsia="en-US" w:bidi="ar-SA"/>
      </w:rPr>
    </w:lvl>
    <w:lvl w:ilvl="5" w:tplc="7E5401D2">
      <w:numFmt w:val="bullet"/>
      <w:lvlText w:val="•"/>
      <w:lvlJc w:val="left"/>
      <w:pPr>
        <w:ind w:left="5069" w:hanging="256"/>
      </w:pPr>
      <w:rPr>
        <w:rFonts w:hint="default"/>
        <w:lang w:val="ru-RU" w:eastAsia="en-US" w:bidi="ar-SA"/>
      </w:rPr>
    </w:lvl>
    <w:lvl w:ilvl="6" w:tplc="25604084">
      <w:numFmt w:val="bullet"/>
      <w:lvlText w:val="•"/>
      <w:lvlJc w:val="left"/>
      <w:pPr>
        <w:ind w:left="6056" w:hanging="256"/>
      </w:pPr>
      <w:rPr>
        <w:rFonts w:hint="default"/>
        <w:lang w:val="ru-RU" w:eastAsia="en-US" w:bidi="ar-SA"/>
      </w:rPr>
    </w:lvl>
    <w:lvl w:ilvl="7" w:tplc="7F4C1DE4">
      <w:numFmt w:val="bullet"/>
      <w:lvlText w:val="•"/>
      <w:lvlJc w:val="left"/>
      <w:pPr>
        <w:ind w:left="7044" w:hanging="256"/>
      </w:pPr>
      <w:rPr>
        <w:rFonts w:hint="default"/>
        <w:lang w:val="ru-RU" w:eastAsia="en-US" w:bidi="ar-SA"/>
      </w:rPr>
    </w:lvl>
    <w:lvl w:ilvl="8" w:tplc="29669190">
      <w:numFmt w:val="bullet"/>
      <w:lvlText w:val="•"/>
      <w:lvlJc w:val="left"/>
      <w:pPr>
        <w:ind w:left="8031" w:hanging="256"/>
      </w:pPr>
      <w:rPr>
        <w:rFonts w:hint="default"/>
        <w:lang w:val="ru-RU" w:eastAsia="en-US" w:bidi="ar-SA"/>
      </w:rPr>
    </w:lvl>
  </w:abstractNum>
  <w:abstractNum w:abstractNumId="1">
    <w:nsid w:val="11797DCC"/>
    <w:multiLevelType w:val="hybridMultilevel"/>
    <w:tmpl w:val="6CAA3F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8F75C3"/>
    <w:multiLevelType w:val="hybridMultilevel"/>
    <w:tmpl w:val="CA1887EC"/>
    <w:lvl w:ilvl="0" w:tplc="27380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A663CC"/>
    <w:multiLevelType w:val="hybridMultilevel"/>
    <w:tmpl w:val="73A4B9EA"/>
    <w:lvl w:ilvl="0" w:tplc="A170D726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>
    <w:nsid w:val="2A147A35"/>
    <w:multiLevelType w:val="hybridMultilevel"/>
    <w:tmpl w:val="51B63B1E"/>
    <w:lvl w:ilvl="0" w:tplc="42B22E58">
      <w:start w:val="1"/>
      <w:numFmt w:val="decimal"/>
      <w:lvlText w:val="%1."/>
      <w:lvlJc w:val="left"/>
      <w:pPr>
        <w:ind w:left="527" w:hanging="217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314AB8E">
      <w:start w:val="1"/>
      <w:numFmt w:val="decimal"/>
      <w:lvlText w:val="%2)"/>
      <w:lvlJc w:val="left"/>
      <w:pPr>
        <w:ind w:left="311" w:hanging="265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FA8A07CA">
      <w:numFmt w:val="bullet"/>
      <w:lvlText w:val="•"/>
      <w:lvlJc w:val="left"/>
      <w:pPr>
        <w:ind w:left="1574" w:hanging="265"/>
      </w:pPr>
      <w:rPr>
        <w:rFonts w:hint="default"/>
        <w:lang w:val="ru-RU" w:eastAsia="en-US" w:bidi="ar-SA"/>
      </w:rPr>
    </w:lvl>
    <w:lvl w:ilvl="3" w:tplc="1B5026F2">
      <w:numFmt w:val="bullet"/>
      <w:lvlText w:val="•"/>
      <w:lvlJc w:val="left"/>
      <w:pPr>
        <w:ind w:left="2628" w:hanging="265"/>
      </w:pPr>
      <w:rPr>
        <w:rFonts w:hint="default"/>
        <w:lang w:val="ru-RU" w:eastAsia="en-US" w:bidi="ar-SA"/>
      </w:rPr>
    </w:lvl>
    <w:lvl w:ilvl="4" w:tplc="83FE48FA">
      <w:numFmt w:val="bullet"/>
      <w:lvlText w:val="•"/>
      <w:lvlJc w:val="left"/>
      <w:pPr>
        <w:ind w:left="3682" w:hanging="265"/>
      </w:pPr>
      <w:rPr>
        <w:rFonts w:hint="default"/>
        <w:lang w:val="ru-RU" w:eastAsia="en-US" w:bidi="ar-SA"/>
      </w:rPr>
    </w:lvl>
    <w:lvl w:ilvl="5" w:tplc="1FD0D808">
      <w:numFmt w:val="bullet"/>
      <w:lvlText w:val="•"/>
      <w:lvlJc w:val="left"/>
      <w:pPr>
        <w:ind w:left="4736" w:hanging="265"/>
      </w:pPr>
      <w:rPr>
        <w:rFonts w:hint="default"/>
        <w:lang w:val="ru-RU" w:eastAsia="en-US" w:bidi="ar-SA"/>
      </w:rPr>
    </w:lvl>
    <w:lvl w:ilvl="6" w:tplc="32CC3D4A">
      <w:numFmt w:val="bullet"/>
      <w:lvlText w:val="•"/>
      <w:lvlJc w:val="left"/>
      <w:pPr>
        <w:ind w:left="5790" w:hanging="265"/>
      </w:pPr>
      <w:rPr>
        <w:rFonts w:hint="default"/>
        <w:lang w:val="ru-RU" w:eastAsia="en-US" w:bidi="ar-SA"/>
      </w:rPr>
    </w:lvl>
    <w:lvl w:ilvl="7" w:tplc="D4484B56">
      <w:numFmt w:val="bullet"/>
      <w:lvlText w:val="•"/>
      <w:lvlJc w:val="left"/>
      <w:pPr>
        <w:ind w:left="6844" w:hanging="265"/>
      </w:pPr>
      <w:rPr>
        <w:rFonts w:hint="default"/>
        <w:lang w:val="ru-RU" w:eastAsia="en-US" w:bidi="ar-SA"/>
      </w:rPr>
    </w:lvl>
    <w:lvl w:ilvl="8" w:tplc="AEACAAAC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</w:abstractNum>
  <w:abstractNum w:abstractNumId="5">
    <w:nsid w:val="2A4E1D75"/>
    <w:multiLevelType w:val="hybridMultilevel"/>
    <w:tmpl w:val="892E1C2A"/>
    <w:lvl w:ilvl="0" w:tplc="ED1AB072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426868">
      <w:start w:val="1"/>
      <w:numFmt w:val="decimal"/>
      <w:lvlText w:val="%2)"/>
      <w:lvlJc w:val="left"/>
      <w:pPr>
        <w:ind w:left="311" w:hanging="278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E5603364">
      <w:numFmt w:val="bullet"/>
      <w:lvlText w:val="•"/>
      <w:lvlJc w:val="left"/>
      <w:pPr>
        <w:ind w:left="1645" w:hanging="278"/>
      </w:pPr>
      <w:rPr>
        <w:rFonts w:hint="default"/>
        <w:lang w:val="ru-RU" w:eastAsia="en-US" w:bidi="ar-SA"/>
      </w:rPr>
    </w:lvl>
    <w:lvl w:ilvl="3" w:tplc="107475B2">
      <w:numFmt w:val="bullet"/>
      <w:lvlText w:val="•"/>
      <w:lvlJc w:val="left"/>
      <w:pPr>
        <w:ind w:left="2690" w:hanging="278"/>
      </w:pPr>
      <w:rPr>
        <w:rFonts w:hint="default"/>
        <w:lang w:val="ru-RU" w:eastAsia="en-US" w:bidi="ar-SA"/>
      </w:rPr>
    </w:lvl>
    <w:lvl w:ilvl="4" w:tplc="AC84C1F6">
      <w:numFmt w:val="bullet"/>
      <w:lvlText w:val="•"/>
      <w:lvlJc w:val="left"/>
      <w:pPr>
        <w:ind w:left="3735" w:hanging="278"/>
      </w:pPr>
      <w:rPr>
        <w:rFonts w:hint="default"/>
        <w:lang w:val="ru-RU" w:eastAsia="en-US" w:bidi="ar-SA"/>
      </w:rPr>
    </w:lvl>
    <w:lvl w:ilvl="5" w:tplc="6C102B40">
      <w:numFmt w:val="bullet"/>
      <w:lvlText w:val="•"/>
      <w:lvlJc w:val="left"/>
      <w:pPr>
        <w:ind w:left="4780" w:hanging="278"/>
      </w:pPr>
      <w:rPr>
        <w:rFonts w:hint="default"/>
        <w:lang w:val="ru-RU" w:eastAsia="en-US" w:bidi="ar-SA"/>
      </w:rPr>
    </w:lvl>
    <w:lvl w:ilvl="6" w:tplc="AD3C8694">
      <w:numFmt w:val="bullet"/>
      <w:lvlText w:val="•"/>
      <w:lvlJc w:val="left"/>
      <w:pPr>
        <w:ind w:left="5825" w:hanging="278"/>
      </w:pPr>
      <w:rPr>
        <w:rFonts w:hint="default"/>
        <w:lang w:val="ru-RU" w:eastAsia="en-US" w:bidi="ar-SA"/>
      </w:rPr>
    </w:lvl>
    <w:lvl w:ilvl="7" w:tplc="7092EBFC">
      <w:numFmt w:val="bullet"/>
      <w:lvlText w:val="•"/>
      <w:lvlJc w:val="left"/>
      <w:pPr>
        <w:ind w:left="6870" w:hanging="278"/>
      </w:pPr>
      <w:rPr>
        <w:rFonts w:hint="default"/>
        <w:lang w:val="ru-RU" w:eastAsia="en-US" w:bidi="ar-SA"/>
      </w:rPr>
    </w:lvl>
    <w:lvl w:ilvl="8" w:tplc="E056BDBC">
      <w:numFmt w:val="bullet"/>
      <w:lvlText w:val="•"/>
      <w:lvlJc w:val="left"/>
      <w:pPr>
        <w:ind w:left="7916" w:hanging="278"/>
      </w:pPr>
      <w:rPr>
        <w:rFonts w:hint="default"/>
        <w:lang w:val="ru-RU" w:eastAsia="en-US" w:bidi="ar-SA"/>
      </w:rPr>
    </w:lvl>
  </w:abstractNum>
  <w:abstractNum w:abstractNumId="6">
    <w:nsid w:val="33783AAA"/>
    <w:multiLevelType w:val="hybridMultilevel"/>
    <w:tmpl w:val="89A26F7C"/>
    <w:lvl w:ilvl="0" w:tplc="60B436FE">
      <w:start w:val="1"/>
      <w:numFmt w:val="decimal"/>
      <w:lvlText w:val="%1)"/>
      <w:lvlJc w:val="left"/>
      <w:pPr>
        <w:ind w:left="309" w:hanging="278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3864A48C">
      <w:numFmt w:val="bullet"/>
      <w:lvlText w:val="•"/>
      <w:lvlJc w:val="left"/>
      <w:pPr>
        <w:ind w:left="1270" w:hanging="278"/>
      </w:pPr>
      <w:rPr>
        <w:rFonts w:hint="default"/>
        <w:lang w:val="ru-RU" w:eastAsia="en-US" w:bidi="ar-SA"/>
      </w:rPr>
    </w:lvl>
    <w:lvl w:ilvl="2" w:tplc="3B9C4DFE">
      <w:numFmt w:val="bullet"/>
      <w:lvlText w:val="•"/>
      <w:lvlJc w:val="left"/>
      <w:pPr>
        <w:ind w:left="2241" w:hanging="278"/>
      </w:pPr>
      <w:rPr>
        <w:rFonts w:hint="default"/>
        <w:lang w:val="ru-RU" w:eastAsia="en-US" w:bidi="ar-SA"/>
      </w:rPr>
    </w:lvl>
    <w:lvl w:ilvl="3" w:tplc="86222FE2">
      <w:numFmt w:val="bullet"/>
      <w:lvlText w:val="•"/>
      <w:lvlJc w:val="left"/>
      <w:pPr>
        <w:ind w:left="3211" w:hanging="278"/>
      </w:pPr>
      <w:rPr>
        <w:rFonts w:hint="default"/>
        <w:lang w:val="ru-RU" w:eastAsia="en-US" w:bidi="ar-SA"/>
      </w:rPr>
    </w:lvl>
    <w:lvl w:ilvl="4" w:tplc="4CE44C8C">
      <w:numFmt w:val="bullet"/>
      <w:lvlText w:val="•"/>
      <w:lvlJc w:val="left"/>
      <w:pPr>
        <w:ind w:left="4182" w:hanging="278"/>
      </w:pPr>
      <w:rPr>
        <w:rFonts w:hint="default"/>
        <w:lang w:val="ru-RU" w:eastAsia="en-US" w:bidi="ar-SA"/>
      </w:rPr>
    </w:lvl>
    <w:lvl w:ilvl="5" w:tplc="062412B2">
      <w:numFmt w:val="bullet"/>
      <w:lvlText w:val="•"/>
      <w:lvlJc w:val="left"/>
      <w:pPr>
        <w:ind w:left="5153" w:hanging="278"/>
      </w:pPr>
      <w:rPr>
        <w:rFonts w:hint="default"/>
        <w:lang w:val="ru-RU" w:eastAsia="en-US" w:bidi="ar-SA"/>
      </w:rPr>
    </w:lvl>
    <w:lvl w:ilvl="6" w:tplc="81D066D2">
      <w:numFmt w:val="bullet"/>
      <w:lvlText w:val="•"/>
      <w:lvlJc w:val="left"/>
      <w:pPr>
        <w:ind w:left="6123" w:hanging="278"/>
      </w:pPr>
      <w:rPr>
        <w:rFonts w:hint="default"/>
        <w:lang w:val="ru-RU" w:eastAsia="en-US" w:bidi="ar-SA"/>
      </w:rPr>
    </w:lvl>
    <w:lvl w:ilvl="7" w:tplc="E9E0B85C">
      <w:numFmt w:val="bullet"/>
      <w:lvlText w:val="•"/>
      <w:lvlJc w:val="left"/>
      <w:pPr>
        <w:ind w:left="7094" w:hanging="278"/>
      </w:pPr>
      <w:rPr>
        <w:rFonts w:hint="default"/>
        <w:lang w:val="ru-RU" w:eastAsia="en-US" w:bidi="ar-SA"/>
      </w:rPr>
    </w:lvl>
    <w:lvl w:ilvl="8" w:tplc="30989E96">
      <w:numFmt w:val="bullet"/>
      <w:lvlText w:val="•"/>
      <w:lvlJc w:val="left"/>
      <w:pPr>
        <w:ind w:left="8065" w:hanging="278"/>
      </w:pPr>
      <w:rPr>
        <w:rFonts w:hint="default"/>
        <w:lang w:val="ru-RU" w:eastAsia="en-US" w:bidi="ar-SA"/>
      </w:rPr>
    </w:lvl>
  </w:abstractNum>
  <w:abstractNum w:abstractNumId="7">
    <w:nsid w:val="339E0032"/>
    <w:multiLevelType w:val="hybridMultilevel"/>
    <w:tmpl w:val="45D4276C"/>
    <w:lvl w:ilvl="0" w:tplc="AB5A3808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1" w:tplc="ECD2E73E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B2642A52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FEE66BE0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DEF01E3E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AC52598E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F17EF842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9C84209C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826873C6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8">
    <w:nsid w:val="5C0039DA"/>
    <w:multiLevelType w:val="hybridMultilevel"/>
    <w:tmpl w:val="5944FE10"/>
    <w:lvl w:ilvl="0" w:tplc="5C7A4F42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1" w:tplc="724E8510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17C66A9E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97843D2A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03A4033C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740448C0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70665A4C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A8EE60FA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D606235C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9">
    <w:nsid w:val="632708D3"/>
    <w:multiLevelType w:val="hybridMultilevel"/>
    <w:tmpl w:val="7B0CEFD0"/>
    <w:lvl w:ilvl="0" w:tplc="A1B66204">
      <w:start w:val="1"/>
      <w:numFmt w:val="decimal"/>
      <w:lvlText w:val="%1)"/>
      <w:lvlJc w:val="left"/>
      <w:pPr>
        <w:ind w:left="1146" w:hanging="278"/>
        <w:jc w:val="left"/>
      </w:pPr>
      <w:rPr>
        <w:rFonts w:ascii="Times New Roman" w:eastAsia="Times New Roman" w:hAnsi="Times New Roman" w:cs="Times New Roman" w:hint="default"/>
        <w:spacing w:val="-6"/>
        <w:w w:val="102"/>
        <w:sz w:val="23"/>
        <w:szCs w:val="23"/>
        <w:lang w:val="ru-RU" w:eastAsia="en-US" w:bidi="ar-SA"/>
      </w:rPr>
    </w:lvl>
    <w:lvl w:ilvl="1" w:tplc="CE481724">
      <w:numFmt w:val="bullet"/>
      <w:lvlText w:val="•"/>
      <w:lvlJc w:val="left"/>
      <w:pPr>
        <w:ind w:left="2026" w:hanging="278"/>
      </w:pPr>
      <w:rPr>
        <w:rFonts w:hint="default"/>
        <w:lang w:val="ru-RU" w:eastAsia="en-US" w:bidi="ar-SA"/>
      </w:rPr>
    </w:lvl>
    <w:lvl w:ilvl="2" w:tplc="1E1EED54">
      <w:numFmt w:val="bullet"/>
      <w:lvlText w:val="•"/>
      <w:lvlJc w:val="left"/>
      <w:pPr>
        <w:ind w:left="2913" w:hanging="278"/>
      </w:pPr>
      <w:rPr>
        <w:rFonts w:hint="default"/>
        <w:lang w:val="ru-RU" w:eastAsia="en-US" w:bidi="ar-SA"/>
      </w:rPr>
    </w:lvl>
    <w:lvl w:ilvl="3" w:tplc="735C30D2">
      <w:numFmt w:val="bullet"/>
      <w:lvlText w:val="•"/>
      <w:lvlJc w:val="left"/>
      <w:pPr>
        <w:ind w:left="3799" w:hanging="278"/>
      </w:pPr>
      <w:rPr>
        <w:rFonts w:hint="default"/>
        <w:lang w:val="ru-RU" w:eastAsia="en-US" w:bidi="ar-SA"/>
      </w:rPr>
    </w:lvl>
    <w:lvl w:ilvl="4" w:tplc="4D82DD00">
      <w:numFmt w:val="bullet"/>
      <w:lvlText w:val="•"/>
      <w:lvlJc w:val="left"/>
      <w:pPr>
        <w:ind w:left="4686" w:hanging="278"/>
      </w:pPr>
      <w:rPr>
        <w:rFonts w:hint="default"/>
        <w:lang w:val="ru-RU" w:eastAsia="en-US" w:bidi="ar-SA"/>
      </w:rPr>
    </w:lvl>
    <w:lvl w:ilvl="5" w:tplc="FB629BD4">
      <w:numFmt w:val="bullet"/>
      <w:lvlText w:val="•"/>
      <w:lvlJc w:val="left"/>
      <w:pPr>
        <w:ind w:left="5573" w:hanging="278"/>
      </w:pPr>
      <w:rPr>
        <w:rFonts w:hint="default"/>
        <w:lang w:val="ru-RU" w:eastAsia="en-US" w:bidi="ar-SA"/>
      </w:rPr>
    </w:lvl>
    <w:lvl w:ilvl="6" w:tplc="889C433A">
      <w:numFmt w:val="bullet"/>
      <w:lvlText w:val="•"/>
      <w:lvlJc w:val="left"/>
      <w:pPr>
        <w:ind w:left="6459" w:hanging="278"/>
      </w:pPr>
      <w:rPr>
        <w:rFonts w:hint="default"/>
        <w:lang w:val="ru-RU" w:eastAsia="en-US" w:bidi="ar-SA"/>
      </w:rPr>
    </w:lvl>
    <w:lvl w:ilvl="7" w:tplc="7E560F2C">
      <w:numFmt w:val="bullet"/>
      <w:lvlText w:val="•"/>
      <w:lvlJc w:val="left"/>
      <w:pPr>
        <w:ind w:left="7346" w:hanging="278"/>
      </w:pPr>
      <w:rPr>
        <w:rFonts w:hint="default"/>
        <w:lang w:val="ru-RU" w:eastAsia="en-US" w:bidi="ar-SA"/>
      </w:rPr>
    </w:lvl>
    <w:lvl w:ilvl="8" w:tplc="75D04332">
      <w:numFmt w:val="bullet"/>
      <w:lvlText w:val="•"/>
      <w:lvlJc w:val="left"/>
      <w:pPr>
        <w:ind w:left="8233" w:hanging="278"/>
      </w:pPr>
      <w:rPr>
        <w:rFonts w:hint="default"/>
        <w:lang w:val="ru-RU" w:eastAsia="en-US" w:bidi="ar-SA"/>
      </w:rPr>
    </w:lvl>
  </w:abstractNum>
  <w:abstractNum w:abstractNumId="10">
    <w:nsid w:val="64CC30E1"/>
    <w:multiLevelType w:val="hybridMultilevel"/>
    <w:tmpl w:val="23804D98"/>
    <w:lvl w:ilvl="0" w:tplc="2AFA1B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50412DD"/>
    <w:multiLevelType w:val="hybridMultilevel"/>
    <w:tmpl w:val="92AAFABE"/>
    <w:lvl w:ilvl="0" w:tplc="B24C9B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641CA"/>
    <w:multiLevelType w:val="hybridMultilevel"/>
    <w:tmpl w:val="62D6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D36D0"/>
    <w:multiLevelType w:val="hybridMultilevel"/>
    <w:tmpl w:val="248C6434"/>
    <w:lvl w:ilvl="0" w:tplc="B3BA712A">
      <w:start w:val="1"/>
      <w:numFmt w:val="decimal"/>
      <w:lvlText w:val="%1-"/>
      <w:lvlJc w:val="left"/>
      <w:pPr>
        <w:ind w:left="1064" w:hanging="197"/>
        <w:jc w:val="right"/>
      </w:pPr>
      <w:rPr>
        <w:rFonts w:hint="default"/>
        <w:b w:val="0"/>
        <w:bCs/>
        <w:i w:val="0"/>
        <w:iCs/>
        <w:w w:val="102"/>
        <w:lang w:val="ru-RU" w:eastAsia="en-US" w:bidi="ar-SA"/>
      </w:rPr>
    </w:lvl>
    <w:lvl w:ilvl="1" w:tplc="5F70D892">
      <w:numFmt w:val="bullet"/>
      <w:lvlText w:val="•"/>
      <w:lvlJc w:val="left"/>
      <w:pPr>
        <w:ind w:left="1060" w:hanging="197"/>
      </w:pPr>
      <w:rPr>
        <w:rFonts w:hint="default"/>
        <w:lang w:val="ru-RU" w:eastAsia="en-US" w:bidi="ar-SA"/>
      </w:rPr>
    </w:lvl>
    <w:lvl w:ilvl="2" w:tplc="0AFCDC8A">
      <w:numFmt w:val="bullet"/>
      <w:lvlText w:val="•"/>
      <w:lvlJc w:val="left"/>
      <w:pPr>
        <w:ind w:left="1358" w:hanging="197"/>
      </w:pPr>
      <w:rPr>
        <w:rFonts w:hint="default"/>
        <w:lang w:val="ru-RU" w:eastAsia="en-US" w:bidi="ar-SA"/>
      </w:rPr>
    </w:lvl>
    <w:lvl w:ilvl="3" w:tplc="2A6CCB26">
      <w:numFmt w:val="bullet"/>
      <w:lvlText w:val="•"/>
      <w:lvlJc w:val="left"/>
      <w:pPr>
        <w:ind w:left="1657" w:hanging="197"/>
      </w:pPr>
      <w:rPr>
        <w:rFonts w:hint="default"/>
        <w:lang w:val="ru-RU" w:eastAsia="en-US" w:bidi="ar-SA"/>
      </w:rPr>
    </w:lvl>
    <w:lvl w:ilvl="4" w:tplc="1D441538">
      <w:numFmt w:val="bullet"/>
      <w:lvlText w:val="•"/>
      <w:lvlJc w:val="left"/>
      <w:pPr>
        <w:ind w:left="1956" w:hanging="197"/>
      </w:pPr>
      <w:rPr>
        <w:rFonts w:hint="default"/>
        <w:lang w:val="ru-RU" w:eastAsia="en-US" w:bidi="ar-SA"/>
      </w:rPr>
    </w:lvl>
    <w:lvl w:ilvl="5" w:tplc="8D4E7DC6">
      <w:numFmt w:val="bullet"/>
      <w:lvlText w:val="•"/>
      <w:lvlJc w:val="left"/>
      <w:pPr>
        <w:ind w:left="2255" w:hanging="197"/>
      </w:pPr>
      <w:rPr>
        <w:rFonts w:hint="default"/>
        <w:lang w:val="ru-RU" w:eastAsia="en-US" w:bidi="ar-SA"/>
      </w:rPr>
    </w:lvl>
    <w:lvl w:ilvl="6" w:tplc="B56A18FE">
      <w:numFmt w:val="bullet"/>
      <w:lvlText w:val="•"/>
      <w:lvlJc w:val="left"/>
      <w:pPr>
        <w:ind w:left="2554" w:hanging="197"/>
      </w:pPr>
      <w:rPr>
        <w:rFonts w:hint="default"/>
        <w:lang w:val="ru-RU" w:eastAsia="en-US" w:bidi="ar-SA"/>
      </w:rPr>
    </w:lvl>
    <w:lvl w:ilvl="7" w:tplc="46022A78">
      <w:numFmt w:val="bullet"/>
      <w:lvlText w:val="•"/>
      <w:lvlJc w:val="left"/>
      <w:pPr>
        <w:ind w:left="2853" w:hanging="197"/>
      </w:pPr>
      <w:rPr>
        <w:rFonts w:hint="default"/>
        <w:lang w:val="ru-RU" w:eastAsia="en-US" w:bidi="ar-SA"/>
      </w:rPr>
    </w:lvl>
    <w:lvl w:ilvl="8" w:tplc="C37CE910">
      <w:numFmt w:val="bullet"/>
      <w:lvlText w:val="•"/>
      <w:lvlJc w:val="left"/>
      <w:pPr>
        <w:ind w:left="3151" w:hanging="197"/>
      </w:pPr>
      <w:rPr>
        <w:rFonts w:hint="default"/>
        <w:lang w:val="ru-RU" w:eastAsia="en-US" w:bidi="ar-SA"/>
      </w:rPr>
    </w:lvl>
  </w:abstractNum>
  <w:abstractNum w:abstractNumId="14">
    <w:nsid w:val="773B6522"/>
    <w:multiLevelType w:val="hybridMultilevel"/>
    <w:tmpl w:val="1A6A9DA2"/>
    <w:lvl w:ilvl="0" w:tplc="CDE43F44">
      <w:start w:val="1"/>
      <w:numFmt w:val="decimal"/>
      <w:lvlText w:val="%1)"/>
      <w:lvlJc w:val="left"/>
      <w:pPr>
        <w:ind w:left="310" w:hanging="270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3E9EB2">
      <w:numFmt w:val="bullet"/>
      <w:lvlText w:val="•"/>
      <w:lvlJc w:val="left"/>
      <w:pPr>
        <w:ind w:left="1288" w:hanging="270"/>
      </w:pPr>
      <w:rPr>
        <w:rFonts w:hint="default"/>
        <w:lang w:val="ru-RU" w:eastAsia="en-US" w:bidi="ar-SA"/>
      </w:rPr>
    </w:lvl>
    <w:lvl w:ilvl="2" w:tplc="B7A49FAE">
      <w:numFmt w:val="bullet"/>
      <w:lvlText w:val="•"/>
      <w:lvlJc w:val="left"/>
      <w:pPr>
        <w:ind w:left="2257" w:hanging="270"/>
      </w:pPr>
      <w:rPr>
        <w:rFonts w:hint="default"/>
        <w:lang w:val="ru-RU" w:eastAsia="en-US" w:bidi="ar-SA"/>
      </w:rPr>
    </w:lvl>
    <w:lvl w:ilvl="3" w:tplc="5846EF76">
      <w:numFmt w:val="bullet"/>
      <w:lvlText w:val="•"/>
      <w:lvlJc w:val="left"/>
      <w:pPr>
        <w:ind w:left="3225" w:hanging="270"/>
      </w:pPr>
      <w:rPr>
        <w:rFonts w:hint="default"/>
        <w:lang w:val="ru-RU" w:eastAsia="en-US" w:bidi="ar-SA"/>
      </w:rPr>
    </w:lvl>
    <w:lvl w:ilvl="4" w:tplc="3CDA0AD6">
      <w:numFmt w:val="bullet"/>
      <w:lvlText w:val="•"/>
      <w:lvlJc w:val="left"/>
      <w:pPr>
        <w:ind w:left="4194" w:hanging="270"/>
      </w:pPr>
      <w:rPr>
        <w:rFonts w:hint="default"/>
        <w:lang w:val="ru-RU" w:eastAsia="en-US" w:bidi="ar-SA"/>
      </w:rPr>
    </w:lvl>
    <w:lvl w:ilvl="5" w:tplc="0136D0B4">
      <w:numFmt w:val="bullet"/>
      <w:lvlText w:val="•"/>
      <w:lvlJc w:val="left"/>
      <w:pPr>
        <w:ind w:left="5163" w:hanging="270"/>
      </w:pPr>
      <w:rPr>
        <w:rFonts w:hint="default"/>
        <w:lang w:val="ru-RU" w:eastAsia="en-US" w:bidi="ar-SA"/>
      </w:rPr>
    </w:lvl>
    <w:lvl w:ilvl="6" w:tplc="407ADECC">
      <w:numFmt w:val="bullet"/>
      <w:lvlText w:val="•"/>
      <w:lvlJc w:val="left"/>
      <w:pPr>
        <w:ind w:left="6131" w:hanging="270"/>
      </w:pPr>
      <w:rPr>
        <w:rFonts w:hint="default"/>
        <w:lang w:val="ru-RU" w:eastAsia="en-US" w:bidi="ar-SA"/>
      </w:rPr>
    </w:lvl>
    <w:lvl w:ilvl="7" w:tplc="B114B8C2">
      <w:numFmt w:val="bullet"/>
      <w:lvlText w:val="•"/>
      <w:lvlJc w:val="left"/>
      <w:pPr>
        <w:ind w:left="7100" w:hanging="270"/>
      </w:pPr>
      <w:rPr>
        <w:rFonts w:hint="default"/>
        <w:lang w:val="ru-RU" w:eastAsia="en-US" w:bidi="ar-SA"/>
      </w:rPr>
    </w:lvl>
    <w:lvl w:ilvl="8" w:tplc="6174FD70">
      <w:numFmt w:val="bullet"/>
      <w:lvlText w:val="•"/>
      <w:lvlJc w:val="left"/>
      <w:pPr>
        <w:ind w:left="8069" w:hanging="270"/>
      </w:pPr>
      <w:rPr>
        <w:rFonts w:hint="default"/>
        <w:lang w:val="ru-RU" w:eastAsia="en-US" w:bidi="ar-SA"/>
      </w:rPr>
    </w:lvl>
  </w:abstractNum>
  <w:abstractNum w:abstractNumId="15">
    <w:nsid w:val="7B105E1C"/>
    <w:multiLevelType w:val="hybridMultilevel"/>
    <w:tmpl w:val="0AA26DF2"/>
    <w:lvl w:ilvl="0" w:tplc="472847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  <w:num w:numId="13">
    <w:abstractNumId w:val="15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66"/>
    <w:rsid w:val="000360AA"/>
    <w:rsid w:val="000E17BE"/>
    <w:rsid w:val="00141833"/>
    <w:rsid w:val="00173EDD"/>
    <w:rsid w:val="00194056"/>
    <w:rsid w:val="00252058"/>
    <w:rsid w:val="003531D7"/>
    <w:rsid w:val="00431907"/>
    <w:rsid w:val="00503A32"/>
    <w:rsid w:val="005E4C73"/>
    <w:rsid w:val="005E7FA0"/>
    <w:rsid w:val="00621166"/>
    <w:rsid w:val="006D74AD"/>
    <w:rsid w:val="007711AD"/>
    <w:rsid w:val="0086134C"/>
    <w:rsid w:val="00954BE0"/>
    <w:rsid w:val="00981588"/>
    <w:rsid w:val="009D447C"/>
    <w:rsid w:val="00BC56FD"/>
    <w:rsid w:val="00BF17DC"/>
    <w:rsid w:val="00C10866"/>
    <w:rsid w:val="00E6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3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503A32"/>
    <w:pPr>
      <w:ind w:left="867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03A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503A32"/>
    <w:pPr>
      <w:ind w:left="311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503A32"/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Текст выноски Знак"/>
    <w:basedOn w:val="a0"/>
    <w:link w:val="a6"/>
    <w:uiPriority w:val="99"/>
    <w:semiHidden/>
    <w:rsid w:val="00503A32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03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3A32"/>
    <w:pPr>
      <w:spacing w:before="6"/>
      <w:ind w:left="311"/>
    </w:pPr>
  </w:style>
  <w:style w:type="table" w:customStyle="1" w:styleId="TableNormal">
    <w:name w:val="Table Normal"/>
    <w:uiPriority w:val="2"/>
    <w:semiHidden/>
    <w:unhideWhenUsed/>
    <w:qFormat/>
    <w:rsid w:val="00503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A32"/>
    <w:pPr>
      <w:spacing w:before="1"/>
      <w:ind w:left="105"/>
      <w:jc w:val="center"/>
    </w:pPr>
  </w:style>
  <w:style w:type="table" w:styleId="a8">
    <w:name w:val="Table Grid"/>
    <w:basedOn w:val="a1"/>
    <w:uiPriority w:val="59"/>
    <w:rsid w:val="0050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uiPriority w:val="1"/>
    <w:qFormat/>
    <w:rsid w:val="00503A32"/>
    <w:pPr>
      <w:spacing w:before="6"/>
      <w:ind w:left="420"/>
    </w:pPr>
    <w:rPr>
      <w:b/>
      <w:bCs/>
      <w:sz w:val="23"/>
      <w:szCs w:val="23"/>
    </w:rPr>
  </w:style>
  <w:style w:type="paragraph" w:styleId="3">
    <w:name w:val="Body Text 3"/>
    <w:basedOn w:val="a"/>
    <w:link w:val="30"/>
    <w:uiPriority w:val="99"/>
    <w:unhideWhenUsed/>
    <w:rsid w:val="007711AD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uiPriority w:val="99"/>
    <w:rsid w:val="007711AD"/>
    <w:rPr>
      <w:rFonts w:ascii="Calibri" w:eastAsia="Calibri" w:hAnsi="Calibri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UseRR</cp:lastModifiedBy>
  <cp:revision>10</cp:revision>
  <dcterms:created xsi:type="dcterms:W3CDTF">2022-09-28T17:52:00Z</dcterms:created>
  <dcterms:modified xsi:type="dcterms:W3CDTF">2024-09-23T09:08:00Z</dcterms:modified>
</cp:coreProperties>
</file>