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9851" w14:textId="77777777" w:rsidR="0079108F" w:rsidRPr="0079108F" w:rsidRDefault="0079108F" w:rsidP="0079108F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</w:t>
      </w:r>
    </w:p>
    <w:p w14:paraId="283E4BE5" w14:textId="77777777" w:rsidR="0079108F" w:rsidRPr="0079108F" w:rsidRDefault="0079108F" w:rsidP="0079108F">
      <w:pPr>
        <w:tabs>
          <w:tab w:val="left" w:pos="21"/>
        </w:tabs>
        <w:spacing w:after="0" w:line="240" w:lineRule="auto"/>
        <w:ind w:left="21" w:right="140" w:hanging="1155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14:paraId="78F25C64" w14:textId="77777777" w:rsidR="0079108F" w:rsidRPr="0079108F" w:rsidRDefault="0079108F" w:rsidP="0079108F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«Волгоградский государственный медицинский университет»</w:t>
      </w:r>
    </w:p>
    <w:p w14:paraId="04CF5E1F" w14:textId="77777777" w:rsidR="0079108F" w:rsidRPr="0079108F" w:rsidRDefault="0079108F" w:rsidP="0079108F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Министерства здравоохранения</w:t>
      </w:r>
    </w:p>
    <w:p w14:paraId="225A6D0E" w14:textId="77777777" w:rsidR="0079108F" w:rsidRPr="0079108F" w:rsidRDefault="0079108F" w:rsidP="0079108F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Российской Федерации</w:t>
      </w:r>
    </w:p>
    <w:p w14:paraId="021688DB" w14:textId="77777777" w:rsidR="0079108F" w:rsidRPr="0079108F" w:rsidRDefault="0079108F" w:rsidP="0079108F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14:paraId="358CFA13" w14:textId="6CD60D4D" w:rsidR="0079108F" w:rsidRPr="0079108F" w:rsidRDefault="00752561" w:rsidP="007910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74ECCE" wp14:editId="071FDFB6">
                <wp:simplePos x="0" y="0"/>
                <wp:positionH relativeFrom="margin">
                  <wp:posOffset>3406140</wp:posOffset>
                </wp:positionH>
                <wp:positionV relativeFrom="paragraph">
                  <wp:posOffset>123190</wp:posOffset>
                </wp:positionV>
                <wp:extent cx="2640330" cy="113347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60F82" w14:textId="77777777" w:rsidR="0079108F" w:rsidRDefault="0079108F" w:rsidP="0079108F">
                            <w:pPr>
                              <w:pStyle w:val="6"/>
                              <w:widowControl w:val="0"/>
                              <w:spacing w:before="0" w:after="0"/>
                              <w:rPr>
                                <w:rFonts w:eastAsia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2EADE1FE" w14:textId="77777777" w:rsidR="0079108F" w:rsidRDefault="0079108F" w:rsidP="0079108F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 Института НМФО</w:t>
                            </w:r>
                          </w:p>
                          <w:p w14:paraId="5FC39919" w14:textId="77777777" w:rsidR="0079108F" w:rsidRDefault="0079108F" w:rsidP="0079108F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DD54D63" w14:textId="77777777" w:rsidR="0079108F" w:rsidRDefault="0079108F" w:rsidP="0079108F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>_______________Н.И. Свиридова</w:t>
                            </w:r>
                          </w:p>
                          <w:p w14:paraId="2B06D217" w14:textId="77777777" w:rsidR="0079108F" w:rsidRDefault="0079108F" w:rsidP="0079108F">
                            <w:pPr>
                              <w:widowControl w:val="0"/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>«      » ________________ 2025 г.</w:t>
                            </w:r>
                          </w:p>
                          <w:p w14:paraId="3FB69166" w14:textId="77777777" w:rsidR="0079108F" w:rsidRDefault="0079108F" w:rsidP="0079108F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4EC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8.2pt;margin-top:9.7pt;width:207.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" stroked="f">
                <v:textbox>
                  <w:txbxContent>
                    <w:p w14:paraId="65A60F82" w14:textId="77777777" w:rsidR="0079108F" w:rsidRDefault="0079108F" w:rsidP="0079108F">
                      <w:pPr>
                        <w:pStyle w:val="6"/>
                        <w:widowControl w:val="0"/>
                        <w:spacing w:before="0" w:after="0"/>
                        <w:rPr>
                          <w:rFonts w:eastAsia="Calibri"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</w:rPr>
                        <w:t>УТВЕРЖДАЮ</w:t>
                      </w:r>
                    </w:p>
                    <w:p w14:paraId="2EADE1FE" w14:textId="77777777" w:rsidR="0079108F" w:rsidRDefault="0079108F" w:rsidP="0079108F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 Института НМФО</w:t>
                      </w:r>
                    </w:p>
                    <w:p w14:paraId="5FC39919" w14:textId="77777777" w:rsidR="0079108F" w:rsidRDefault="0079108F" w:rsidP="0079108F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DD54D63" w14:textId="77777777" w:rsidR="0079108F" w:rsidRDefault="0079108F" w:rsidP="0079108F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>_______________Н.И. Свиридова</w:t>
                      </w:r>
                    </w:p>
                    <w:p w14:paraId="2B06D217" w14:textId="77777777" w:rsidR="0079108F" w:rsidRDefault="0079108F" w:rsidP="0079108F">
                      <w:pPr>
                        <w:widowControl w:val="0"/>
                        <w:shd w:val="clear" w:color="auto" w:fill="FFFFFF"/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>«      » ________________ 2025 г.</w:t>
                      </w:r>
                    </w:p>
                    <w:p w14:paraId="3FB69166" w14:textId="77777777" w:rsidR="0079108F" w:rsidRDefault="0079108F" w:rsidP="0079108F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626D70" w14:textId="77777777" w:rsidR="0079108F" w:rsidRPr="0079108F" w:rsidRDefault="0079108F" w:rsidP="007910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0D5DEB" w14:textId="77777777" w:rsidR="0079108F" w:rsidRPr="0079108F" w:rsidRDefault="0079108F" w:rsidP="007910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D8E082" w14:textId="77777777" w:rsidR="0079108F" w:rsidRPr="0079108F" w:rsidRDefault="0079108F" w:rsidP="007910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29906D" w14:textId="77777777" w:rsidR="0079108F" w:rsidRPr="0079108F" w:rsidRDefault="0079108F" w:rsidP="007910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967E16" w14:textId="77777777" w:rsidR="0079108F" w:rsidRPr="0079108F" w:rsidRDefault="0079108F" w:rsidP="0079108F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</w:p>
    <w:p w14:paraId="5A6FFFB0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15B0D9C8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3C9F9523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МЕТОДИЧЕСКИЕ РЕКОМЕНДАЦИИ ПО ОСВОЕНИЮ ДИСЦИПЛИНЫ «</w:t>
      </w:r>
      <w:r>
        <w:rPr>
          <w:rFonts w:ascii="Times New Roman" w:hAnsi="Times New Roman"/>
          <w:sz w:val="24"/>
          <w:szCs w:val="24"/>
        </w:rPr>
        <w:t>ПЕДАГОГИКА</w:t>
      </w:r>
      <w:r w:rsidRPr="0079108F">
        <w:rPr>
          <w:rFonts w:ascii="Times New Roman" w:hAnsi="Times New Roman"/>
          <w:sz w:val="24"/>
          <w:szCs w:val="24"/>
        </w:rPr>
        <w:t>»</w:t>
      </w:r>
    </w:p>
    <w:p w14:paraId="5129447E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37357B61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 xml:space="preserve">НАИМЕНОВАНИЕ ДИСЦИПЛИНЫ: </w:t>
      </w:r>
      <w:r>
        <w:rPr>
          <w:rFonts w:ascii="Times New Roman" w:hAnsi="Times New Roman"/>
          <w:sz w:val="24"/>
          <w:szCs w:val="24"/>
        </w:rPr>
        <w:t>ПЕДАГОГИКА</w:t>
      </w:r>
    </w:p>
    <w:p w14:paraId="19CAF768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1A8208FB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ОСНОВНАЯ ПРОФЕССИОНАЛЬНАЯ ОБРАЗОВАТЕЛЬНАЯ ПРОГРАММА ВЫСШЕГО ОБРАЗОВАНИЯ</w:t>
      </w:r>
    </w:p>
    <w:p w14:paraId="099F4181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— ПРОГРАММА ОРДИНАТУРЫ</w:t>
      </w:r>
    </w:p>
    <w:p w14:paraId="3DA0ADCE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(УРОВЕНЬ ПОДГОТОВКИ КАДРОВ ВЫСШЕЙ КВАЛИФИКАЦИИ)</w:t>
      </w:r>
    </w:p>
    <w:p w14:paraId="58389DAA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0F0556D5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Наименование укрупненной группы специальности</w:t>
      </w:r>
    </w:p>
    <w:p w14:paraId="5AE0D536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31.00.00 Клиническая медицина</w:t>
      </w:r>
    </w:p>
    <w:p w14:paraId="7E605C6B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51C672FA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Наименование специальности</w:t>
      </w:r>
    </w:p>
    <w:p w14:paraId="4535AF45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bookmarkStart w:id="0" w:name="_Hlk105328247"/>
      <w:r w:rsidRPr="0079108F">
        <w:rPr>
          <w:rFonts w:ascii="Times New Roman" w:hAnsi="Times New Roman"/>
          <w:sz w:val="24"/>
          <w:szCs w:val="24"/>
        </w:rPr>
        <w:t>31.08.20 Психиатрия</w:t>
      </w:r>
    </w:p>
    <w:bookmarkEnd w:id="0"/>
    <w:p w14:paraId="3791CABA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6F1B012F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Квалификация выпускника: врач-психиатр</w:t>
      </w:r>
    </w:p>
    <w:p w14:paraId="7A094A14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516BD195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Форма обучения: очная</w:t>
      </w:r>
    </w:p>
    <w:p w14:paraId="305425C2" w14:textId="77777777" w:rsidR="0079108F" w:rsidRPr="0079108F" w:rsidRDefault="0079108F" w:rsidP="0079108F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Срок обучения: 2 года</w:t>
      </w:r>
    </w:p>
    <w:p w14:paraId="27395B25" w14:textId="77777777" w:rsidR="0079108F" w:rsidRPr="0079108F" w:rsidRDefault="0079108F" w:rsidP="007910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6A61D9" w14:textId="77777777" w:rsidR="0079108F" w:rsidRPr="0079108F" w:rsidRDefault="0079108F" w:rsidP="007910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Для обучающихся 2024, 2025 годов поступления</w:t>
      </w:r>
    </w:p>
    <w:p w14:paraId="32389FA5" w14:textId="77777777" w:rsidR="0079108F" w:rsidRPr="0079108F" w:rsidRDefault="0079108F" w:rsidP="007910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(актуализированная редакция)</w:t>
      </w:r>
    </w:p>
    <w:p w14:paraId="4151404D" w14:textId="77777777" w:rsidR="0079108F" w:rsidRPr="0079108F" w:rsidRDefault="0079108F" w:rsidP="0079108F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651CAF20" w14:textId="77777777" w:rsidR="0079108F" w:rsidRPr="0079108F" w:rsidRDefault="0079108F" w:rsidP="007910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Лекции: 4 часов</w:t>
      </w:r>
    </w:p>
    <w:p w14:paraId="187740B5" w14:textId="77777777" w:rsidR="0079108F" w:rsidRPr="0079108F" w:rsidRDefault="0079108F" w:rsidP="007910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Семинары: 20 часов</w:t>
      </w:r>
    </w:p>
    <w:p w14:paraId="31FA30AD" w14:textId="77777777" w:rsidR="0079108F" w:rsidRPr="0079108F" w:rsidRDefault="0079108F" w:rsidP="007910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Самостоятельная работа: 12 часа</w:t>
      </w:r>
    </w:p>
    <w:p w14:paraId="662A3D47" w14:textId="77777777" w:rsidR="0079108F" w:rsidRPr="0079108F" w:rsidRDefault="0079108F" w:rsidP="007910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Форма контроля: зачет с оценкой</w:t>
      </w:r>
    </w:p>
    <w:p w14:paraId="7D7DC43A" w14:textId="77777777" w:rsidR="0079108F" w:rsidRPr="0079108F" w:rsidRDefault="0079108F" w:rsidP="0079108F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Всего: 1 (з.е.) 36 часов</w:t>
      </w:r>
    </w:p>
    <w:p w14:paraId="5CDDD370" w14:textId="77777777" w:rsidR="0079108F" w:rsidRPr="0079108F" w:rsidRDefault="0079108F" w:rsidP="0079108F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45055EF5" w14:textId="77777777" w:rsidR="0079108F" w:rsidRPr="0079108F" w:rsidRDefault="0079108F" w:rsidP="0079108F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7A18ACB9" w14:textId="77777777" w:rsidR="0079108F" w:rsidRPr="0079108F" w:rsidRDefault="0079108F" w:rsidP="0079108F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1FA73F9A" w14:textId="77777777" w:rsidR="0079108F" w:rsidRPr="0079108F" w:rsidRDefault="0079108F" w:rsidP="007910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108F">
        <w:rPr>
          <w:rFonts w:ascii="Times New Roman" w:hAnsi="Times New Roman"/>
          <w:sz w:val="24"/>
          <w:szCs w:val="24"/>
        </w:rPr>
        <w:t>Волгоград, 2025</w:t>
      </w:r>
    </w:p>
    <w:p w14:paraId="6E3FBD4D" w14:textId="77777777" w:rsidR="0079108F" w:rsidRPr="0079108F" w:rsidRDefault="0079108F" w:rsidP="0079108F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E2252" w14:textId="77777777" w:rsidR="0079108F" w:rsidRPr="0079108F" w:rsidRDefault="0079108F" w:rsidP="0079108F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9108F">
        <w:rPr>
          <w:rFonts w:ascii="Times New Roman" w:hAnsi="Times New Roman"/>
          <w:sz w:val="28"/>
          <w:szCs w:val="28"/>
        </w:rPr>
        <w:lastRenderedPageBreak/>
        <w:t>Методические рекомендации согласованы с библиотекой</w:t>
      </w:r>
    </w:p>
    <w:p w14:paraId="36875445" w14:textId="77777777" w:rsidR="0079108F" w:rsidRPr="0079108F" w:rsidRDefault="0079108F" w:rsidP="0079108F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B8A28D" w14:textId="77777777" w:rsidR="0079108F" w:rsidRPr="0079108F" w:rsidRDefault="0079108F" w:rsidP="0079108F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9108F">
        <w:rPr>
          <w:rFonts w:ascii="Times New Roman" w:hAnsi="Times New Roman"/>
          <w:sz w:val="28"/>
          <w:szCs w:val="28"/>
        </w:rPr>
        <w:t>Заведующая библиотекой ______________________</w:t>
      </w:r>
      <w:r w:rsidRPr="0079108F">
        <w:rPr>
          <w:rFonts w:ascii="Times New Roman" w:hAnsi="Times New Roman"/>
          <w:sz w:val="28"/>
          <w:szCs w:val="28"/>
        </w:rPr>
        <w:tab/>
      </w:r>
      <w:r w:rsidRPr="0079108F">
        <w:rPr>
          <w:rFonts w:ascii="Times New Roman" w:hAnsi="Times New Roman"/>
          <w:sz w:val="28"/>
          <w:szCs w:val="28"/>
        </w:rPr>
        <w:tab/>
        <w:t xml:space="preserve">      В.В. Долгова</w:t>
      </w:r>
    </w:p>
    <w:p w14:paraId="4640B9A3" w14:textId="77777777" w:rsidR="0079108F" w:rsidRPr="0079108F" w:rsidRDefault="0079108F" w:rsidP="0079108F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C1E87D2" w14:textId="77777777" w:rsidR="0079108F" w:rsidRPr="0079108F" w:rsidRDefault="0079108F" w:rsidP="0079108F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9108F">
        <w:rPr>
          <w:rFonts w:ascii="Times New Roman" w:hAnsi="Times New Roman"/>
          <w:sz w:val="28"/>
          <w:szCs w:val="28"/>
        </w:rPr>
        <w:t>Методические рекомендации рассмотрены учебно-методической комиссией Института НМФО ФГБОУ ВО ВолгГМУ Минздрава России, протокол № 12 от 26.06.2025 года</w:t>
      </w:r>
    </w:p>
    <w:p w14:paraId="7A4D4DEA" w14:textId="77777777" w:rsidR="0079108F" w:rsidRPr="0079108F" w:rsidRDefault="0079108F" w:rsidP="00791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08F">
        <w:rPr>
          <w:rFonts w:ascii="Times New Roman" w:hAnsi="Times New Roman"/>
          <w:sz w:val="28"/>
          <w:szCs w:val="28"/>
        </w:rPr>
        <w:t xml:space="preserve">Председатель УМК         </w:t>
      </w:r>
      <w:r w:rsidR="00612A4C">
        <w:rPr>
          <w:rFonts w:ascii="Times New Roman" w:hAnsi="Times New Roman"/>
          <w:sz w:val="28"/>
          <w:szCs w:val="28"/>
        </w:rPr>
        <w:t xml:space="preserve">        </w:t>
      </w:r>
      <w:r w:rsidRPr="0079108F">
        <w:rPr>
          <w:rFonts w:ascii="Times New Roman" w:hAnsi="Times New Roman"/>
          <w:sz w:val="28"/>
          <w:szCs w:val="28"/>
        </w:rPr>
        <w:t xml:space="preserve">          _______________           Н.И. Свиридова</w:t>
      </w:r>
    </w:p>
    <w:p w14:paraId="02B306EB" w14:textId="77777777" w:rsidR="0079108F" w:rsidRPr="0079108F" w:rsidRDefault="0079108F" w:rsidP="00791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1D110E" w14:textId="77777777" w:rsidR="0079108F" w:rsidRPr="0079108F" w:rsidRDefault="0079108F" w:rsidP="00791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08F">
        <w:rPr>
          <w:rFonts w:ascii="Times New Roman" w:hAnsi="Times New Roman"/>
          <w:sz w:val="28"/>
          <w:szCs w:val="28"/>
        </w:rPr>
        <w:t>Начальник отдела учебно-методического сопровождения и производственной</w:t>
      </w:r>
    </w:p>
    <w:p w14:paraId="5B241BF4" w14:textId="77777777" w:rsidR="0079108F" w:rsidRPr="0079108F" w:rsidRDefault="0079108F" w:rsidP="00791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08F">
        <w:rPr>
          <w:rFonts w:ascii="Times New Roman" w:hAnsi="Times New Roman"/>
          <w:sz w:val="28"/>
          <w:szCs w:val="28"/>
        </w:rPr>
        <w:t xml:space="preserve"> практики </w:t>
      </w:r>
      <w:r w:rsidRPr="0079108F">
        <w:rPr>
          <w:rFonts w:ascii="Times New Roman" w:hAnsi="Times New Roman"/>
          <w:sz w:val="28"/>
          <w:szCs w:val="28"/>
        </w:rPr>
        <w:tab/>
      </w:r>
      <w:r w:rsidRPr="0079108F">
        <w:rPr>
          <w:rFonts w:ascii="Times New Roman" w:hAnsi="Times New Roman"/>
          <w:sz w:val="28"/>
          <w:szCs w:val="28"/>
        </w:rPr>
        <w:tab/>
      </w:r>
      <w:r w:rsidRPr="0079108F">
        <w:rPr>
          <w:rFonts w:ascii="Times New Roman" w:hAnsi="Times New Roman"/>
          <w:sz w:val="28"/>
          <w:szCs w:val="28"/>
        </w:rPr>
        <w:tab/>
        <w:t xml:space="preserve">           </w:t>
      </w:r>
      <w:r w:rsidR="00612A4C">
        <w:rPr>
          <w:rFonts w:ascii="Times New Roman" w:hAnsi="Times New Roman"/>
          <w:sz w:val="28"/>
          <w:szCs w:val="28"/>
        </w:rPr>
        <w:t xml:space="preserve">            __________________</w:t>
      </w:r>
      <w:r w:rsidR="00612A4C">
        <w:rPr>
          <w:rFonts w:ascii="Times New Roman" w:hAnsi="Times New Roman"/>
          <w:sz w:val="28"/>
          <w:szCs w:val="28"/>
        </w:rPr>
        <w:tab/>
      </w:r>
      <w:r w:rsidRPr="0079108F">
        <w:rPr>
          <w:rFonts w:ascii="Times New Roman" w:hAnsi="Times New Roman"/>
          <w:sz w:val="28"/>
          <w:szCs w:val="28"/>
        </w:rPr>
        <w:t>М.Л. Науменко</w:t>
      </w:r>
    </w:p>
    <w:p w14:paraId="135156A1" w14:textId="77777777" w:rsidR="0079108F" w:rsidRPr="0079108F" w:rsidRDefault="0079108F" w:rsidP="00791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75230C" w14:textId="77777777" w:rsidR="0079108F" w:rsidRPr="0079108F" w:rsidRDefault="0079108F" w:rsidP="00791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08F">
        <w:rPr>
          <w:rFonts w:ascii="Times New Roman" w:hAnsi="Times New Roman"/>
          <w:b/>
          <w:sz w:val="28"/>
          <w:szCs w:val="28"/>
        </w:rPr>
        <w:t>Методические рекомендации утверждены</w:t>
      </w:r>
      <w:r w:rsidRPr="0079108F">
        <w:rPr>
          <w:rFonts w:ascii="Times New Roman" w:hAnsi="Times New Roman"/>
          <w:sz w:val="28"/>
          <w:szCs w:val="28"/>
        </w:rPr>
        <w:t xml:space="preserve"> на заседании Ученого совета института НМФО </w:t>
      </w:r>
    </w:p>
    <w:p w14:paraId="52CE64EA" w14:textId="77777777" w:rsidR="0079108F" w:rsidRPr="0079108F" w:rsidRDefault="0079108F" w:rsidP="00791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08F">
        <w:rPr>
          <w:rFonts w:ascii="Times New Roman" w:hAnsi="Times New Roman"/>
          <w:sz w:val="28"/>
          <w:szCs w:val="28"/>
        </w:rPr>
        <w:t>протокол № 18 от 27.06.2025 года</w:t>
      </w:r>
    </w:p>
    <w:p w14:paraId="530251E1" w14:textId="77777777" w:rsidR="0079108F" w:rsidRPr="0079108F" w:rsidRDefault="0079108F" w:rsidP="00791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0BFBA8" w14:textId="77777777" w:rsidR="0079108F" w:rsidRPr="0079108F" w:rsidRDefault="0079108F" w:rsidP="00791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08F">
        <w:rPr>
          <w:rFonts w:ascii="Times New Roman" w:hAnsi="Times New Roman"/>
          <w:sz w:val="28"/>
          <w:szCs w:val="28"/>
        </w:rPr>
        <w:t xml:space="preserve">Секретарь </w:t>
      </w:r>
    </w:p>
    <w:p w14:paraId="35C22A7B" w14:textId="77777777" w:rsidR="000F547F" w:rsidRPr="00C440EE" w:rsidRDefault="0079108F" w:rsidP="00791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08F">
        <w:rPr>
          <w:rFonts w:ascii="Times New Roman" w:hAnsi="Times New Roman"/>
          <w:sz w:val="28"/>
          <w:szCs w:val="28"/>
        </w:rPr>
        <w:t>Ученого совета                                             ______________   М.В. Кабытова</w:t>
      </w:r>
    </w:p>
    <w:p w14:paraId="74E49157" w14:textId="77777777" w:rsidR="003E1F12" w:rsidRPr="00FF13F4" w:rsidRDefault="003E1F12" w:rsidP="003E1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A89C94" w14:textId="77777777" w:rsidR="003763B2" w:rsidRDefault="003763B2" w:rsidP="003763B2">
      <w:pPr>
        <w:tabs>
          <w:tab w:val="left" w:pos="21"/>
        </w:tabs>
        <w:spacing w:after="0" w:line="240" w:lineRule="auto"/>
        <w:ind w:left="21" w:right="5385"/>
        <w:jc w:val="center"/>
        <w:rPr>
          <w:rFonts w:ascii="Times New Roman" w:hAnsi="Times New Roman"/>
          <w:sz w:val="24"/>
          <w:szCs w:val="24"/>
        </w:rPr>
      </w:pPr>
    </w:p>
    <w:p w14:paraId="028BE237" w14:textId="77777777" w:rsidR="0038738F" w:rsidRPr="00AF7C87" w:rsidRDefault="0038738F" w:rsidP="0021228F">
      <w:pPr>
        <w:jc w:val="both"/>
        <w:rPr>
          <w:sz w:val="28"/>
          <w:szCs w:val="28"/>
        </w:rPr>
      </w:pPr>
    </w:p>
    <w:p w14:paraId="4B72029D" w14:textId="77777777" w:rsidR="00244FAA" w:rsidRDefault="00244FAA" w:rsidP="00244FAA">
      <w:pPr>
        <w:jc w:val="both"/>
        <w:rPr>
          <w:rFonts w:ascii="Times New Roman" w:hAnsi="Times New Roman"/>
          <w:sz w:val="28"/>
          <w:szCs w:val="28"/>
        </w:rPr>
      </w:pPr>
    </w:p>
    <w:p w14:paraId="6FDB2870" w14:textId="77777777" w:rsidR="0021228F" w:rsidRDefault="0021228F" w:rsidP="00244FAA">
      <w:pPr>
        <w:jc w:val="both"/>
        <w:rPr>
          <w:rFonts w:ascii="Times New Roman" w:hAnsi="Times New Roman"/>
          <w:sz w:val="28"/>
          <w:szCs w:val="28"/>
        </w:rPr>
      </w:pPr>
    </w:p>
    <w:p w14:paraId="45AB34A4" w14:textId="77777777" w:rsidR="0021228F" w:rsidRDefault="0021228F" w:rsidP="00244FAA">
      <w:pPr>
        <w:jc w:val="both"/>
        <w:rPr>
          <w:rFonts w:ascii="Times New Roman" w:hAnsi="Times New Roman"/>
          <w:sz w:val="28"/>
          <w:szCs w:val="28"/>
        </w:rPr>
      </w:pPr>
    </w:p>
    <w:p w14:paraId="540F5D68" w14:textId="77777777" w:rsidR="0021228F" w:rsidRPr="0003126D" w:rsidRDefault="0021228F" w:rsidP="00244FAA">
      <w:pPr>
        <w:jc w:val="both"/>
        <w:rPr>
          <w:rFonts w:ascii="Times New Roman" w:hAnsi="Times New Roman"/>
          <w:sz w:val="28"/>
          <w:szCs w:val="28"/>
        </w:rPr>
      </w:pPr>
    </w:p>
    <w:p w14:paraId="6C7F32D9" w14:textId="77777777" w:rsidR="00B1080D" w:rsidRDefault="00B1080D" w:rsidP="004725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6CEA764" w14:textId="77777777" w:rsidR="00B1080D" w:rsidRDefault="00B1080D" w:rsidP="00472549">
      <w:pPr>
        <w:jc w:val="both"/>
        <w:rPr>
          <w:rFonts w:ascii="Times New Roman" w:hAnsi="Times New Roman"/>
          <w:sz w:val="28"/>
          <w:szCs w:val="28"/>
        </w:rPr>
      </w:pPr>
    </w:p>
    <w:p w14:paraId="20F88B36" w14:textId="77777777" w:rsidR="003E1F12" w:rsidRDefault="003E1F12" w:rsidP="00472549">
      <w:pPr>
        <w:jc w:val="both"/>
        <w:rPr>
          <w:rFonts w:ascii="Times New Roman" w:hAnsi="Times New Roman"/>
          <w:sz w:val="28"/>
          <w:szCs w:val="28"/>
        </w:rPr>
      </w:pPr>
    </w:p>
    <w:p w14:paraId="7A014EF6" w14:textId="77777777" w:rsidR="003E1F12" w:rsidRDefault="003E1F12" w:rsidP="00472549">
      <w:pPr>
        <w:jc w:val="both"/>
        <w:rPr>
          <w:rFonts w:ascii="Times New Roman" w:hAnsi="Times New Roman"/>
          <w:sz w:val="28"/>
          <w:szCs w:val="28"/>
        </w:rPr>
      </w:pPr>
    </w:p>
    <w:p w14:paraId="1F3F23FD" w14:textId="77777777" w:rsidR="003E1F12" w:rsidRDefault="003E1F12" w:rsidP="00472549">
      <w:pPr>
        <w:jc w:val="both"/>
        <w:rPr>
          <w:rFonts w:ascii="Times New Roman" w:hAnsi="Times New Roman"/>
          <w:sz w:val="28"/>
          <w:szCs w:val="28"/>
        </w:rPr>
      </w:pPr>
    </w:p>
    <w:p w14:paraId="545454AF" w14:textId="77777777" w:rsidR="003E1F12" w:rsidRDefault="003E1F12" w:rsidP="00472549">
      <w:pPr>
        <w:jc w:val="both"/>
        <w:rPr>
          <w:rFonts w:ascii="Times New Roman" w:hAnsi="Times New Roman"/>
          <w:sz w:val="28"/>
          <w:szCs w:val="28"/>
        </w:rPr>
      </w:pPr>
    </w:p>
    <w:p w14:paraId="4241AB1F" w14:textId="77777777" w:rsidR="000F547F" w:rsidRDefault="000F547F" w:rsidP="00472549">
      <w:pPr>
        <w:jc w:val="both"/>
        <w:rPr>
          <w:rFonts w:ascii="Times New Roman" w:hAnsi="Times New Roman"/>
          <w:sz w:val="28"/>
          <w:szCs w:val="28"/>
        </w:rPr>
      </w:pPr>
    </w:p>
    <w:p w14:paraId="6C4E8D2A" w14:textId="77777777" w:rsidR="00B1080D" w:rsidRPr="00DA0939" w:rsidRDefault="00B1080D" w:rsidP="00DA0939">
      <w:pPr>
        <w:jc w:val="both"/>
        <w:rPr>
          <w:rFonts w:ascii="Times New Roman" w:hAnsi="Times New Roman"/>
          <w:sz w:val="28"/>
          <w:szCs w:val="28"/>
        </w:rPr>
      </w:pPr>
    </w:p>
    <w:p w14:paraId="1C8A7A59" w14:textId="77777777" w:rsidR="00B1080D" w:rsidRPr="00D069E1" w:rsidRDefault="00B1080D" w:rsidP="00D069E1">
      <w:pPr>
        <w:pStyle w:val="a4"/>
        <w:numPr>
          <w:ilvl w:val="0"/>
          <w:numId w:val="10"/>
        </w:numPr>
        <w:spacing w:after="0" w:line="360" w:lineRule="auto"/>
        <w:ind w:left="-110" w:firstLine="660"/>
        <w:jc w:val="center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lastRenderedPageBreak/>
        <w:t>Общие положения</w:t>
      </w:r>
    </w:p>
    <w:p w14:paraId="07846600" w14:textId="77777777" w:rsidR="00B1080D" w:rsidRPr="00D069E1" w:rsidRDefault="00B1080D" w:rsidP="00D069E1">
      <w:pPr>
        <w:widowControl w:val="0"/>
        <w:numPr>
          <w:ilvl w:val="0"/>
          <w:numId w:val="40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ind w:left="-110" w:firstLine="660"/>
        <w:jc w:val="both"/>
        <w:rPr>
          <w:rFonts w:ascii="Times New Roman" w:hAnsi="Times New Roman"/>
          <w:b/>
          <w:sz w:val="28"/>
          <w:szCs w:val="28"/>
        </w:rPr>
      </w:pPr>
      <w:r w:rsidRPr="00D069E1">
        <w:rPr>
          <w:rFonts w:ascii="Times New Roman" w:hAnsi="Times New Roman"/>
          <w:b/>
          <w:bCs/>
          <w:sz w:val="28"/>
          <w:szCs w:val="28"/>
        </w:rPr>
        <w:t xml:space="preserve">Цель и задачи дисциплины </w:t>
      </w:r>
      <w:r w:rsidRPr="00D069E1">
        <w:rPr>
          <w:rFonts w:ascii="Times New Roman" w:hAnsi="Times New Roman"/>
          <w:b/>
          <w:sz w:val="28"/>
          <w:szCs w:val="28"/>
        </w:rPr>
        <w:t>«Педагогика»</w:t>
      </w:r>
    </w:p>
    <w:p w14:paraId="7D49D448" w14:textId="77777777" w:rsidR="00B1080D" w:rsidRPr="00D069E1" w:rsidRDefault="00B1080D" w:rsidP="00D069E1">
      <w:pPr>
        <w:autoSpaceDE w:val="0"/>
        <w:autoSpaceDN w:val="0"/>
        <w:adjustRightInd w:val="0"/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Целью освоения дисциплины «Педагогика» является отработка начальных предметно-методических умений и формирование мотивационной готовности к психолого-педагогической деятельности.</w:t>
      </w:r>
    </w:p>
    <w:p w14:paraId="1461B689" w14:textId="77777777" w:rsidR="00B1080D" w:rsidRPr="00D069E1" w:rsidRDefault="00B1080D" w:rsidP="00D069E1">
      <w:pPr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bCs/>
          <w:sz w:val="28"/>
          <w:szCs w:val="28"/>
        </w:rPr>
        <w:t>Задачи</w:t>
      </w:r>
      <w:r w:rsidRPr="00D069E1">
        <w:rPr>
          <w:rFonts w:ascii="Times New Roman" w:hAnsi="Times New Roman"/>
          <w:sz w:val="28"/>
          <w:szCs w:val="28"/>
        </w:rPr>
        <w:t xml:space="preserve"> дисциплины «Педагогика»: </w:t>
      </w:r>
    </w:p>
    <w:p w14:paraId="03A45A4C" w14:textId="77777777" w:rsidR="00B1080D" w:rsidRPr="00D069E1" w:rsidRDefault="00B1080D" w:rsidP="00D069E1">
      <w:pPr>
        <w:autoSpaceDE w:val="0"/>
        <w:autoSpaceDN w:val="0"/>
        <w:adjustRightInd w:val="0"/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1. выработать представление ординаторов об основах медицинской дидактики и сформировать умение применять их в психолого-педагогической деятельности;</w:t>
      </w:r>
      <w:r w:rsidRPr="00D069E1">
        <w:rPr>
          <w:rFonts w:ascii="Times New Roman" w:hAnsi="Times New Roman"/>
          <w:color w:val="404040"/>
          <w:sz w:val="28"/>
          <w:szCs w:val="28"/>
        </w:rPr>
        <w:t xml:space="preserve"> </w:t>
      </w:r>
    </w:p>
    <w:p w14:paraId="5328D5BF" w14:textId="77777777" w:rsidR="00B1080D" w:rsidRPr="00D069E1" w:rsidRDefault="00B1080D" w:rsidP="00D069E1">
      <w:pPr>
        <w:autoSpaceDE w:val="0"/>
        <w:autoSpaceDN w:val="0"/>
        <w:adjustRightInd w:val="0"/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2. способствовать развитию навыков коммуникативной компетентности и</w:t>
      </w:r>
    </w:p>
    <w:p w14:paraId="609CECCE" w14:textId="77777777" w:rsidR="00B1080D" w:rsidRPr="00D069E1" w:rsidRDefault="00B1080D" w:rsidP="00D069E1">
      <w:pPr>
        <w:autoSpaceDE w:val="0"/>
        <w:autoSpaceDN w:val="0"/>
        <w:adjustRightInd w:val="0"/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толерантности при взаимодействии с пациентами, их родственниками и средним медицинским персоналом;</w:t>
      </w:r>
    </w:p>
    <w:p w14:paraId="7F3594AA" w14:textId="77777777" w:rsidR="00B1080D" w:rsidRPr="00D069E1" w:rsidRDefault="00B1080D" w:rsidP="00D069E1">
      <w:pPr>
        <w:autoSpaceDE w:val="0"/>
        <w:autoSpaceDN w:val="0"/>
        <w:adjustRightInd w:val="0"/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 xml:space="preserve">3. создать условия для возникновения и развития профессионально важных качеств специалиста. </w:t>
      </w:r>
    </w:p>
    <w:p w14:paraId="45954B4C" w14:textId="77777777" w:rsidR="00B1080D" w:rsidRPr="00D069E1" w:rsidRDefault="00B1080D" w:rsidP="00D069E1">
      <w:pPr>
        <w:widowControl w:val="0"/>
        <w:numPr>
          <w:ilvl w:val="0"/>
          <w:numId w:val="40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ind w:left="-110" w:firstLine="660"/>
        <w:jc w:val="both"/>
        <w:rPr>
          <w:rFonts w:ascii="Times New Roman" w:hAnsi="Times New Roman"/>
          <w:b/>
          <w:bCs/>
          <w:sz w:val="28"/>
          <w:szCs w:val="28"/>
        </w:rPr>
      </w:pPr>
      <w:r w:rsidRPr="00D069E1">
        <w:rPr>
          <w:rFonts w:ascii="Times New Roman" w:hAnsi="Times New Roman"/>
          <w:b/>
          <w:bCs/>
          <w:sz w:val="28"/>
          <w:szCs w:val="28"/>
        </w:rPr>
        <w:t>Результаты обучения</w:t>
      </w:r>
    </w:p>
    <w:p w14:paraId="0B768119" w14:textId="77777777" w:rsidR="00B1080D" w:rsidRPr="00D069E1" w:rsidRDefault="00B1080D" w:rsidP="00D069E1">
      <w:pPr>
        <w:widowControl w:val="0"/>
        <w:shd w:val="clear" w:color="auto" w:fill="FFFFFF"/>
        <w:tabs>
          <w:tab w:val="left" w:pos="539"/>
        </w:tabs>
        <w:spacing w:after="0" w:line="360" w:lineRule="auto"/>
        <w:ind w:left="-110" w:firstLine="660"/>
        <w:jc w:val="both"/>
        <w:rPr>
          <w:rFonts w:ascii="Times New Roman" w:hAnsi="Times New Roman"/>
          <w:bCs/>
          <w:sz w:val="28"/>
          <w:szCs w:val="28"/>
        </w:rPr>
      </w:pPr>
      <w:r w:rsidRPr="00D069E1">
        <w:rPr>
          <w:rFonts w:ascii="Times New Roman" w:hAnsi="Times New Roman"/>
          <w:bCs/>
          <w:sz w:val="28"/>
          <w:szCs w:val="28"/>
        </w:rPr>
        <w:t xml:space="preserve">В результате освоения дисциплины </w:t>
      </w:r>
      <w:r w:rsidRPr="00D069E1">
        <w:rPr>
          <w:rFonts w:ascii="Times New Roman" w:hAnsi="Times New Roman"/>
          <w:b/>
          <w:sz w:val="28"/>
          <w:szCs w:val="28"/>
        </w:rPr>
        <w:t xml:space="preserve">«Педагогика» </w:t>
      </w:r>
      <w:r w:rsidRPr="00D069E1">
        <w:rPr>
          <w:rFonts w:ascii="Times New Roman" w:hAnsi="Times New Roman"/>
          <w:bCs/>
          <w:sz w:val="28"/>
          <w:szCs w:val="28"/>
        </w:rPr>
        <w:t>обучающийся должен сформировать следующие компетенции:</w:t>
      </w:r>
    </w:p>
    <w:p w14:paraId="5C43516E" w14:textId="77777777" w:rsidR="00B1080D" w:rsidRPr="00D069E1" w:rsidRDefault="00B1080D" w:rsidP="00D069E1">
      <w:pPr>
        <w:pStyle w:val="Default"/>
        <w:spacing w:line="360" w:lineRule="auto"/>
        <w:ind w:left="-110" w:firstLine="660"/>
        <w:jc w:val="both"/>
        <w:rPr>
          <w:b/>
          <w:color w:val="auto"/>
          <w:sz w:val="28"/>
          <w:szCs w:val="28"/>
        </w:rPr>
      </w:pPr>
      <w:r w:rsidRPr="00D069E1">
        <w:rPr>
          <w:b/>
          <w:color w:val="auto"/>
          <w:sz w:val="28"/>
          <w:szCs w:val="28"/>
        </w:rPr>
        <w:t>универсальные</w:t>
      </w:r>
    </w:p>
    <w:p w14:paraId="1D97CF64" w14:textId="77777777" w:rsidR="00B1080D" w:rsidRPr="00D069E1" w:rsidRDefault="00B1080D" w:rsidP="00D069E1">
      <w:pPr>
        <w:pStyle w:val="Default"/>
        <w:numPr>
          <w:ilvl w:val="0"/>
          <w:numId w:val="41"/>
        </w:numPr>
        <w:spacing w:line="360" w:lineRule="auto"/>
        <w:ind w:left="-110" w:firstLine="660"/>
        <w:jc w:val="both"/>
        <w:rPr>
          <w:color w:val="auto"/>
          <w:sz w:val="28"/>
          <w:szCs w:val="28"/>
        </w:rPr>
      </w:pPr>
      <w:r w:rsidRPr="00D069E1">
        <w:rPr>
          <w:color w:val="auto"/>
          <w:sz w:val="28"/>
          <w:szCs w:val="28"/>
        </w:rPr>
        <w:t>готовность к абстрактному мышлению, анализу, синтезу (УК-1)</w:t>
      </w:r>
    </w:p>
    <w:p w14:paraId="63FBEE6A" w14:textId="77777777" w:rsidR="00B1080D" w:rsidRPr="00D069E1" w:rsidRDefault="00B1080D" w:rsidP="00D069E1">
      <w:pPr>
        <w:pStyle w:val="Default"/>
        <w:numPr>
          <w:ilvl w:val="0"/>
          <w:numId w:val="41"/>
        </w:numPr>
        <w:spacing w:line="360" w:lineRule="auto"/>
        <w:ind w:left="-110" w:firstLine="660"/>
        <w:jc w:val="both"/>
        <w:rPr>
          <w:color w:val="auto"/>
          <w:sz w:val="28"/>
          <w:szCs w:val="28"/>
        </w:rPr>
      </w:pPr>
      <w:r w:rsidRPr="00D069E1">
        <w:rPr>
          <w:color w:val="auto"/>
          <w:sz w:val="28"/>
          <w:szCs w:val="28"/>
        </w:rPr>
        <w:t>готовность к управлению коллективом, толерантно воспринимать социальные, этнические,</w:t>
      </w:r>
      <w:r w:rsidRPr="00D069E1">
        <w:rPr>
          <w:i/>
          <w:color w:val="auto"/>
          <w:sz w:val="28"/>
          <w:szCs w:val="28"/>
        </w:rPr>
        <w:t xml:space="preserve"> </w:t>
      </w:r>
      <w:r w:rsidRPr="00D069E1">
        <w:rPr>
          <w:color w:val="auto"/>
          <w:sz w:val="28"/>
          <w:szCs w:val="28"/>
        </w:rPr>
        <w:t>конфессиональные и культурные различия (УК-2)</w:t>
      </w:r>
    </w:p>
    <w:p w14:paraId="52F65676" w14:textId="77777777" w:rsidR="00B1080D" w:rsidRPr="00D069E1" w:rsidRDefault="00B1080D" w:rsidP="00D069E1">
      <w:pPr>
        <w:pStyle w:val="Default"/>
        <w:numPr>
          <w:ilvl w:val="0"/>
          <w:numId w:val="41"/>
        </w:numPr>
        <w:spacing w:line="360" w:lineRule="auto"/>
        <w:ind w:left="-110" w:firstLine="660"/>
        <w:jc w:val="both"/>
        <w:rPr>
          <w:color w:val="auto"/>
          <w:sz w:val="28"/>
          <w:szCs w:val="28"/>
        </w:rPr>
      </w:pPr>
      <w:r w:rsidRPr="00D069E1">
        <w:rPr>
          <w:color w:val="auto"/>
          <w:sz w:val="28"/>
          <w:szCs w:val="28"/>
        </w:rPr>
        <w:t xml:space="preserve">готовность к участию в </w:t>
      </w:r>
      <w:r w:rsidR="00052D97">
        <w:rPr>
          <w:color w:val="auto"/>
          <w:sz w:val="28"/>
          <w:szCs w:val="28"/>
        </w:rPr>
        <w:t>педагогической деятельности</w:t>
      </w:r>
      <w:r w:rsidRPr="00D069E1">
        <w:rPr>
          <w:color w:val="auto"/>
          <w:sz w:val="28"/>
          <w:szCs w:val="28"/>
        </w:rPr>
        <w:t xml:space="preserve"> по программам среднего и высшего медицинского образования или среднего и высшего фармацевтического образования, а также по программам дополнительного профессионального образования для лиц, имеющих среднее 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(УК-3)</w:t>
      </w:r>
    </w:p>
    <w:p w14:paraId="4F5FD3AB" w14:textId="77777777" w:rsidR="00B1080D" w:rsidRPr="00D069E1" w:rsidRDefault="00B1080D" w:rsidP="00D069E1">
      <w:pPr>
        <w:pStyle w:val="Default"/>
        <w:spacing w:line="360" w:lineRule="auto"/>
        <w:ind w:left="-110" w:firstLine="660"/>
        <w:jc w:val="both"/>
        <w:rPr>
          <w:b/>
          <w:color w:val="auto"/>
          <w:sz w:val="28"/>
          <w:szCs w:val="28"/>
        </w:rPr>
      </w:pPr>
      <w:r w:rsidRPr="00D069E1">
        <w:rPr>
          <w:b/>
          <w:color w:val="auto"/>
          <w:sz w:val="28"/>
          <w:szCs w:val="28"/>
        </w:rPr>
        <w:lastRenderedPageBreak/>
        <w:t xml:space="preserve">профессиональные </w:t>
      </w:r>
      <w:r w:rsidRPr="00D069E1">
        <w:rPr>
          <w:color w:val="auto"/>
          <w:sz w:val="28"/>
          <w:szCs w:val="28"/>
        </w:rPr>
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 (ПК-7).</w:t>
      </w:r>
    </w:p>
    <w:p w14:paraId="2A48290E" w14:textId="77777777" w:rsidR="00B1080D" w:rsidRPr="00D069E1" w:rsidRDefault="00B1080D" w:rsidP="00D069E1">
      <w:pPr>
        <w:spacing w:after="0" w:line="360" w:lineRule="auto"/>
        <w:ind w:left="-110" w:firstLine="660"/>
        <w:jc w:val="both"/>
        <w:rPr>
          <w:rFonts w:ascii="Times New Roman" w:hAnsi="Times New Roman"/>
          <w:b/>
          <w:bCs/>
          <w:sz w:val="28"/>
          <w:szCs w:val="28"/>
        </w:rPr>
      </w:pPr>
      <w:r w:rsidRPr="00D069E1">
        <w:rPr>
          <w:rFonts w:ascii="Times New Roman" w:hAnsi="Times New Roman"/>
          <w:b/>
          <w:bCs/>
          <w:sz w:val="28"/>
          <w:szCs w:val="28"/>
        </w:rPr>
        <w:t xml:space="preserve">В результате освоения данной дисциплины выпускник ординатуры </w:t>
      </w:r>
      <w:r w:rsidRPr="00D069E1">
        <w:rPr>
          <w:rFonts w:ascii="Times New Roman" w:hAnsi="Times New Roman"/>
          <w:bCs/>
          <w:sz w:val="28"/>
          <w:szCs w:val="28"/>
        </w:rPr>
        <w:t>должен</w:t>
      </w:r>
      <w:r w:rsidRPr="00D069E1">
        <w:rPr>
          <w:rFonts w:ascii="Times New Roman" w:hAnsi="Times New Roman"/>
          <w:b/>
          <w:bCs/>
          <w:sz w:val="28"/>
          <w:szCs w:val="28"/>
        </w:rPr>
        <w:t xml:space="preserve"> иметь представление </w:t>
      </w:r>
      <w:r w:rsidRPr="00D069E1">
        <w:rPr>
          <w:rFonts w:ascii="Times New Roman" w:hAnsi="Times New Roman"/>
          <w:sz w:val="28"/>
          <w:szCs w:val="28"/>
        </w:rPr>
        <w:t xml:space="preserve"> об основах медицинской дидактики и</w:t>
      </w:r>
      <w:r w:rsidRPr="00D069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069E1">
        <w:rPr>
          <w:rFonts w:ascii="Times New Roman" w:hAnsi="Times New Roman"/>
          <w:b/>
          <w:sz w:val="28"/>
          <w:szCs w:val="28"/>
        </w:rPr>
        <w:t>знать</w:t>
      </w:r>
    </w:p>
    <w:p w14:paraId="2D5BC113" w14:textId="77777777" w:rsidR="00B1080D" w:rsidRPr="00D069E1" w:rsidRDefault="00B1080D" w:rsidP="00D069E1">
      <w:pPr>
        <w:spacing w:after="0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D069E1">
        <w:rPr>
          <w:rFonts w:ascii="Times New Roman" w:hAnsi="Times New Roman"/>
          <w:b/>
          <w:sz w:val="28"/>
          <w:szCs w:val="28"/>
        </w:rPr>
        <w:t xml:space="preserve"> </w:t>
      </w:r>
      <w:r w:rsidRPr="00D069E1">
        <w:rPr>
          <w:rFonts w:ascii="Times New Roman" w:hAnsi="Times New Roman"/>
          <w:sz w:val="28"/>
          <w:szCs w:val="28"/>
        </w:rPr>
        <w:t xml:space="preserve">теоретико-методологические основы психологии личности </w:t>
      </w:r>
    </w:p>
    <w:p w14:paraId="340AB837" w14:textId="77777777" w:rsidR="00B1080D" w:rsidRPr="00D069E1" w:rsidRDefault="00B1080D" w:rsidP="00D069E1">
      <w:pPr>
        <w:framePr w:hSpace="180" w:wrap="around" w:vAnchor="page" w:hAnchor="page" w:x="960" w:y="2292"/>
        <w:spacing w:after="0"/>
        <w:ind w:left="-110"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49E64E" w14:textId="77777777" w:rsidR="00B1080D" w:rsidRPr="00D069E1" w:rsidRDefault="00B1080D" w:rsidP="00D069E1">
      <w:pPr>
        <w:spacing w:after="0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D069E1">
        <w:rPr>
          <w:rFonts w:ascii="Times New Roman" w:hAnsi="Times New Roman"/>
          <w:sz w:val="28"/>
          <w:szCs w:val="28"/>
        </w:rPr>
        <w:t xml:space="preserve"> теоретические основы управления коллективом</w:t>
      </w:r>
    </w:p>
    <w:p w14:paraId="20150D63" w14:textId="77777777" w:rsidR="00B1080D" w:rsidRPr="00D069E1" w:rsidRDefault="00B1080D" w:rsidP="00D069E1">
      <w:pPr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-  современные педагогические технологии обучения врачебной коммуникации;</w:t>
      </w:r>
    </w:p>
    <w:p w14:paraId="62AF5AA4" w14:textId="77777777" w:rsidR="00B1080D" w:rsidRPr="00D069E1" w:rsidRDefault="00B1080D" w:rsidP="00D069E1">
      <w:pPr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- техники слушания и информирования пациентов о характере заболевания и лечения;</w:t>
      </w:r>
    </w:p>
    <w:p w14:paraId="7C3530F2" w14:textId="77777777" w:rsidR="00B1080D" w:rsidRPr="00D069E1" w:rsidRDefault="00B1080D" w:rsidP="00D069E1">
      <w:pPr>
        <w:spacing w:after="0"/>
        <w:ind w:left="-110" w:firstLine="66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 xml:space="preserve">  –</w:t>
      </w:r>
      <w:r w:rsidRPr="00D069E1">
        <w:rPr>
          <w:rFonts w:ascii="Times New Roman" w:hAnsi="Times New Roman"/>
          <w:sz w:val="28"/>
          <w:szCs w:val="28"/>
        </w:rPr>
        <w:t xml:space="preserve"> основы медицинской дидактики, структуру педагогической деятельности педагога, ее содержание и технологии обучения в вузе</w:t>
      </w:r>
    </w:p>
    <w:p w14:paraId="1FA3BF48" w14:textId="77777777" w:rsidR="00B1080D" w:rsidRPr="00D069E1" w:rsidRDefault="00B1080D" w:rsidP="00D069E1">
      <w:pPr>
        <w:spacing w:after="0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069E1">
        <w:rPr>
          <w:rFonts w:ascii="Times New Roman" w:hAnsi="Times New Roman"/>
          <w:sz w:val="28"/>
          <w:szCs w:val="28"/>
        </w:rPr>
        <w:t xml:space="preserve"> психолого-педагогические основы формирования профессионального </w:t>
      </w:r>
    </w:p>
    <w:p w14:paraId="67EE014C" w14:textId="77777777" w:rsidR="00B1080D" w:rsidRPr="00D069E1" w:rsidRDefault="00B1080D" w:rsidP="00D069E1">
      <w:pPr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системного мышления</w:t>
      </w:r>
    </w:p>
    <w:p w14:paraId="30B4C023" w14:textId="77777777" w:rsidR="00B1080D" w:rsidRPr="00D069E1" w:rsidRDefault="00B1080D" w:rsidP="00D069E1">
      <w:pPr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-</w:t>
      </w:r>
      <w:r w:rsidRPr="00D069E1">
        <w:rPr>
          <w:rFonts w:ascii="Times New Roman" w:hAnsi="Times New Roman"/>
          <w:b/>
          <w:sz w:val="28"/>
          <w:szCs w:val="28"/>
        </w:rPr>
        <w:t xml:space="preserve"> </w:t>
      </w:r>
      <w:r w:rsidRPr="00D069E1">
        <w:rPr>
          <w:rFonts w:ascii="Times New Roman" w:hAnsi="Times New Roman"/>
          <w:sz w:val="28"/>
          <w:szCs w:val="28"/>
        </w:rPr>
        <w:t>особенности мотивации в сфере здоровьесбережения у разных групп населения, пациентов, членов их семей</w:t>
      </w:r>
    </w:p>
    <w:p w14:paraId="213BDE67" w14:textId="77777777" w:rsidR="00B1080D" w:rsidRPr="00D069E1" w:rsidRDefault="00B1080D" w:rsidP="00D069E1">
      <w:pPr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- техники слушания и информирования пациентов о характере заболевания и лечения;</w:t>
      </w:r>
    </w:p>
    <w:p w14:paraId="10CFC72C" w14:textId="77777777" w:rsidR="00B1080D" w:rsidRPr="00D069E1" w:rsidRDefault="00B1080D" w:rsidP="00D069E1">
      <w:pPr>
        <w:autoSpaceDE w:val="0"/>
        <w:autoSpaceDN w:val="0"/>
        <w:adjustRightInd w:val="0"/>
        <w:spacing w:after="0" w:line="360" w:lineRule="auto"/>
        <w:ind w:left="-110" w:firstLine="660"/>
        <w:jc w:val="both"/>
        <w:rPr>
          <w:rFonts w:ascii="Times New Roman" w:hAnsi="Times New Roman"/>
          <w:b/>
          <w:sz w:val="28"/>
          <w:szCs w:val="28"/>
        </w:rPr>
      </w:pPr>
      <w:r w:rsidRPr="00D069E1">
        <w:rPr>
          <w:rFonts w:ascii="Times New Roman" w:hAnsi="Times New Roman"/>
          <w:b/>
          <w:sz w:val="28"/>
          <w:szCs w:val="28"/>
        </w:rPr>
        <w:t>уметь</w:t>
      </w:r>
    </w:p>
    <w:p w14:paraId="0E18ADD7" w14:textId="77777777" w:rsidR="00B1080D" w:rsidRPr="00D069E1" w:rsidRDefault="00B1080D" w:rsidP="00D069E1">
      <w:pPr>
        <w:autoSpaceDE w:val="0"/>
        <w:autoSpaceDN w:val="0"/>
        <w:adjustRightInd w:val="0"/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- формулировать учебно-воспитательные цели; выбирать тип, вид занятия; использовать различные формы организации учебной деятельности; диагностики, контроля и оценки эффективности учебной деятельности пациентов,  членов их семей, среднего медицинского персонала,</w:t>
      </w:r>
    </w:p>
    <w:p w14:paraId="63D1D630" w14:textId="77777777" w:rsidR="00B1080D" w:rsidRPr="00D069E1" w:rsidRDefault="00B1080D" w:rsidP="00D069E1">
      <w:pPr>
        <w:autoSpaceDE w:val="0"/>
        <w:autoSpaceDN w:val="0"/>
        <w:adjustRightInd w:val="0"/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 xml:space="preserve">- мотивировать население, пациентов и членов их семей на сохранение и укрепление своего здоровья и здоровья окружающих, </w:t>
      </w:r>
    </w:p>
    <w:p w14:paraId="0412DB6A" w14:textId="77777777" w:rsidR="00B1080D" w:rsidRPr="00D069E1" w:rsidRDefault="00B1080D" w:rsidP="00D069E1">
      <w:pPr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lastRenderedPageBreak/>
        <w:t>-</w:t>
      </w:r>
      <w:r w:rsidRPr="00D069E1"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 w:rsidRPr="00D069E1">
        <w:rPr>
          <w:rFonts w:ascii="Times New Roman" w:hAnsi="Times New Roman"/>
          <w:sz w:val="28"/>
          <w:szCs w:val="28"/>
        </w:rPr>
        <w:t xml:space="preserve">учитывать особенности врачебной коммуникации, технологии обучения техникам слушания и информирования пациентов о характере заболевания и лечения; </w:t>
      </w:r>
    </w:p>
    <w:p w14:paraId="62781B2B" w14:textId="77777777" w:rsidR="00B1080D" w:rsidRPr="00D069E1" w:rsidRDefault="00B1080D" w:rsidP="00D069E1">
      <w:pPr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- регулировать и разрешать конфликтные ситуации;</w:t>
      </w:r>
    </w:p>
    <w:p w14:paraId="34B71A29" w14:textId="77777777" w:rsidR="00B1080D" w:rsidRPr="00D069E1" w:rsidRDefault="00B1080D" w:rsidP="00D069E1">
      <w:pPr>
        <w:spacing w:after="0" w:line="360" w:lineRule="auto"/>
        <w:ind w:left="-110" w:firstLine="660"/>
        <w:jc w:val="both"/>
        <w:rPr>
          <w:rFonts w:ascii="Times New Roman" w:hAnsi="Times New Roman"/>
          <w:b/>
          <w:sz w:val="28"/>
          <w:szCs w:val="28"/>
        </w:rPr>
      </w:pPr>
      <w:r w:rsidRPr="00D069E1">
        <w:rPr>
          <w:rFonts w:ascii="Times New Roman" w:hAnsi="Times New Roman"/>
          <w:b/>
          <w:sz w:val="28"/>
          <w:szCs w:val="28"/>
        </w:rPr>
        <w:t>владеть навыками</w:t>
      </w:r>
    </w:p>
    <w:p w14:paraId="6F73730E" w14:textId="77777777" w:rsidR="00B1080D" w:rsidRPr="00D069E1" w:rsidRDefault="00B1080D" w:rsidP="00D069E1">
      <w:pPr>
        <w:spacing w:after="0" w:line="360" w:lineRule="auto"/>
        <w:ind w:left="-110" w:firstLine="660"/>
        <w:jc w:val="both"/>
        <w:rPr>
          <w:rFonts w:ascii="Times New Roman" w:hAnsi="Times New Roman"/>
          <w:b/>
          <w:sz w:val="28"/>
          <w:szCs w:val="28"/>
        </w:rPr>
      </w:pPr>
      <w:r w:rsidRPr="00D069E1">
        <w:rPr>
          <w:rFonts w:ascii="Times New Roman" w:hAnsi="Times New Roman"/>
          <w:b/>
          <w:sz w:val="28"/>
          <w:szCs w:val="28"/>
        </w:rPr>
        <w:t>-</w:t>
      </w:r>
      <w:r w:rsidRPr="00D069E1">
        <w:rPr>
          <w:rFonts w:ascii="Times New Roman" w:hAnsi="Times New Roman"/>
          <w:sz w:val="28"/>
          <w:szCs w:val="28"/>
        </w:rPr>
        <w:t xml:space="preserve"> планирования занятий, разработки их методического обеспечения,  самостоятельного проведения занятия;</w:t>
      </w:r>
    </w:p>
    <w:p w14:paraId="3B11C9F6" w14:textId="77777777" w:rsidR="00B1080D" w:rsidRPr="00D069E1" w:rsidRDefault="00B1080D" w:rsidP="00D069E1">
      <w:pPr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 xml:space="preserve"> - взаимодействия с пациентом, в зависимости от его типа;</w:t>
      </w:r>
      <w:r w:rsidRPr="00D069E1">
        <w:rPr>
          <w:rFonts w:ascii="Times New Roman" w:hAnsi="Times New Roman"/>
          <w:sz w:val="28"/>
          <w:szCs w:val="28"/>
        </w:rPr>
        <w:tab/>
      </w:r>
    </w:p>
    <w:p w14:paraId="347DAF2B" w14:textId="77777777" w:rsidR="00B1080D" w:rsidRPr="00D069E1" w:rsidRDefault="00B1080D" w:rsidP="00D069E1">
      <w:pPr>
        <w:autoSpaceDE w:val="0"/>
        <w:autoSpaceDN w:val="0"/>
        <w:adjustRightInd w:val="0"/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- культуры поведения в процессе коммуникации;</w:t>
      </w:r>
    </w:p>
    <w:p w14:paraId="54B5E56D" w14:textId="77777777" w:rsidR="00B1080D" w:rsidRPr="00D069E1" w:rsidRDefault="00B1080D" w:rsidP="00D069E1">
      <w:pPr>
        <w:autoSpaceDE w:val="0"/>
        <w:autoSpaceDN w:val="0"/>
        <w:adjustRightInd w:val="0"/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- осуществления мотивирующей беседы;</w:t>
      </w:r>
    </w:p>
    <w:p w14:paraId="612F7A83" w14:textId="77777777" w:rsidR="00B1080D" w:rsidRPr="00D069E1" w:rsidRDefault="00B1080D" w:rsidP="00D069E1">
      <w:pPr>
        <w:autoSpaceDE w:val="0"/>
        <w:autoSpaceDN w:val="0"/>
        <w:adjustRightInd w:val="0"/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- профессионального информирования пациента;</w:t>
      </w:r>
    </w:p>
    <w:p w14:paraId="757BCD5A" w14:textId="77777777" w:rsidR="00B1080D" w:rsidRPr="00D069E1" w:rsidRDefault="00B1080D" w:rsidP="00D069E1">
      <w:pPr>
        <w:autoSpaceDE w:val="0"/>
        <w:autoSpaceDN w:val="0"/>
        <w:adjustRightInd w:val="0"/>
        <w:spacing w:after="0" w:line="360" w:lineRule="auto"/>
        <w:ind w:left="-110" w:firstLine="66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- эффективной коммуникации, технику налаживания контакта, технику обратной связи, технику поведения в ситуации стресса</w:t>
      </w:r>
    </w:p>
    <w:p w14:paraId="2981E6C4" w14:textId="77777777" w:rsidR="00B1080D" w:rsidRPr="00D069E1" w:rsidRDefault="00B1080D" w:rsidP="00D069E1">
      <w:pPr>
        <w:widowControl w:val="0"/>
        <w:numPr>
          <w:ilvl w:val="0"/>
          <w:numId w:val="30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left="-110" w:firstLine="660"/>
        <w:contextualSpacing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информационной безопасности.</w:t>
      </w:r>
    </w:p>
    <w:p w14:paraId="777EA46C" w14:textId="77777777" w:rsidR="00B1080D" w:rsidRPr="00D069E1" w:rsidRDefault="00B1080D" w:rsidP="00D069E1">
      <w:pPr>
        <w:pStyle w:val="aa"/>
        <w:ind w:left="-110" w:firstLine="660"/>
        <w:jc w:val="both"/>
        <w:rPr>
          <w:rFonts w:ascii="Times New Roman" w:hAnsi="Times New Roman"/>
          <w:sz w:val="28"/>
          <w:szCs w:val="28"/>
        </w:rPr>
        <w:sectPr w:rsidR="00B1080D" w:rsidRPr="00D069E1" w:rsidSect="00AD4F40">
          <w:footerReference w:type="default" r:id="rId7"/>
          <w:pgSz w:w="11906" w:h="16838"/>
          <w:pgMar w:top="1134" w:right="1276" w:bottom="1134" w:left="1559" w:header="708" w:footer="708" w:gutter="0"/>
          <w:cols w:space="708"/>
          <w:titlePg/>
          <w:docGrid w:linePitch="360"/>
        </w:sectPr>
      </w:pPr>
    </w:p>
    <w:p w14:paraId="5076BE6A" w14:textId="77777777" w:rsidR="00B1080D" w:rsidRDefault="00B1080D" w:rsidP="00826821">
      <w:pPr>
        <w:shd w:val="clear" w:color="auto" w:fill="FFFFFF"/>
        <w:tabs>
          <w:tab w:val="left" w:pos="283"/>
        </w:tabs>
        <w:spacing w:after="0" w:line="240" w:lineRule="auto"/>
        <w:ind w:left="35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68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1.3. Перечень планируемых рез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ультатов обучения по дисциплине «Педагогика»</w:t>
      </w:r>
    </w:p>
    <w:p w14:paraId="7673DA05" w14:textId="77777777" w:rsidR="00B1080D" w:rsidRDefault="00B1080D" w:rsidP="00826821">
      <w:pPr>
        <w:shd w:val="clear" w:color="auto" w:fill="FFFFFF"/>
        <w:tabs>
          <w:tab w:val="left" w:pos="283"/>
        </w:tabs>
        <w:spacing w:after="0" w:line="240" w:lineRule="auto"/>
        <w:ind w:left="35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57FF923" w14:textId="77777777" w:rsidR="00B1080D" w:rsidRPr="009F4AD2" w:rsidRDefault="00B1080D" w:rsidP="009F4AD2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page" w:horzAnchor="page" w:tblpX="960" w:tblpY="2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0"/>
        <w:gridCol w:w="1851"/>
        <w:gridCol w:w="1921"/>
        <w:gridCol w:w="1793"/>
        <w:gridCol w:w="2280"/>
      </w:tblGrid>
      <w:tr w:rsidR="00B1080D" w:rsidRPr="009F4AD2" w14:paraId="1F91743E" w14:textId="77777777" w:rsidTr="0069593F">
        <w:trPr>
          <w:trHeight w:val="825"/>
        </w:trPr>
        <w:tc>
          <w:tcPr>
            <w:tcW w:w="0" w:type="auto"/>
            <w:vAlign w:val="center"/>
          </w:tcPr>
          <w:p w14:paraId="29858F5B" w14:textId="77777777" w:rsidR="00B1080D" w:rsidRPr="009F4AD2" w:rsidRDefault="00B1080D" w:rsidP="009F4A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4AD2">
              <w:rPr>
                <w:rFonts w:ascii="Times New Roman" w:hAnsi="Times New Roman"/>
                <w:b/>
                <w:bCs/>
                <w:color w:val="000000"/>
              </w:rPr>
              <w:t>Коды компетенций</w:t>
            </w:r>
          </w:p>
        </w:tc>
        <w:tc>
          <w:tcPr>
            <w:tcW w:w="2405" w:type="dxa"/>
            <w:vAlign w:val="center"/>
          </w:tcPr>
          <w:p w14:paraId="03D94F28" w14:textId="77777777" w:rsidR="00B1080D" w:rsidRPr="009F4AD2" w:rsidRDefault="00B1080D" w:rsidP="009F4A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4AD2">
              <w:rPr>
                <w:rFonts w:ascii="Times New Roman" w:hAnsi="Times New Roman"/>
                <w:b/>
                <w:bCs/>
                <w:color w:val="000000"/>
              </w:rPr>
              <w:t>Название компетенции</w:t>
            </w:r>
          </w:p>
        </w:tc>
        <w:tc>
          <w:tcPr>
            <w:tcW w:w="6192" w:type="dxa"/>
            <w:gridSpan w:val="3"/>
            <w:vAlign w:val="center"/>
          </w:tcPr>
          <w:p w14:paraId="42BE74BE" w14:textId="77777777" w:rsidR="00B1080D" w:rsidRPr="009F4AD2" w:rsidRDefault="00B1080D" w:rsidP="009F4A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4AD2">
              <w:rPr>
                <w:rFonts w:ascii="Times New Roman" w:hAnsi="Times New Roman"/>
                <w:b/>
                <w:bCs/>
                <w:color w:val="000000"/>
              </w:rPr>
              <w:t>Содержание и структура компетенции</w:t>
            </w:r>
          </w:p>
        </w:tc>
      </w:tr>
      <w:tr w:rsidR="00B1080D" w:rsidRPr="009F4AD2" w14:paraId="68DF382E" w14:textId="77777777" w:rsidTr="0069593F">
        <w:trPr>
          <w:trHeight w:val="280"/>
        </w:trPr>
        <w:tc>
          <w:tcPr>
            <w:tcW w:w="0" w:type="auto"/>
            <w:vAlign w:val="center"/>
          </w:tcPr>
          <w:p w14:paraId="2A25327C" w14:textId="77777777" w:rsidR="00B1080D" w:rsidRPr="009F4AD2" w:rsidRDefault="00B1080D" w:rsidP="009F4A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405" w:type="dxa"/>
            <w:vAlign w:val="center"/>
          </w:tcPr>
          <w:p w14:paraId="700E8F38" w14:textId="77777777" w:rsidR="00B1080D" w:rsidRPr="009F4AD2" w:rsidRDefault="00B1080D" w:rsidP="009F4A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73" w:type="dxa"/>
            <w:vAlign w:val="center"/>
          </w:tcPr>
          <w:p w14:paraId="3D818E67" w14:textId="77777777" w:rsidR="00B1080D" w:rsidRDefault="00B1080D" w:rsidP="009F4A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4AD2">
              <w:rPr>
                <w:rFonts w:ascii="Times New Roman" w:hAnsi="Times New Roman"/>
                <w:b/>
                <w:bCs/>
                <w:color w:val="000000"/>
              </w:rPr>
              <w:t>Зна</w:t>
            </w:r>
            <w:r w:rsidR="00F54782">
              <w:rPr>
                <w:rFonts w:ascii="Times New Roman" w:hAnsi="Times New Roman"/>
                <w:b/>
                <w:bCs/>
                <w:color w:val="000000"/>
              </w:rPr>
              <w:t xml:space="preserve">ния </w:t>
            </w:r>
          </w:p>
          <w:p w14:paraId="79993ED1" w14:textId="36167BDF" w:rsidR="00F54782" w:rsidRPr="009F4AD2" w:rsidRDefault="00F54782" w:rsidP="009F4A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ИД УК-1</w:t>
            </w:r>
          </w:p>
        </w:tc>
        <w:tc>
          <w:tcPr>
            <w:tcW w:w="1876" w:type="dxa"/>
            <w:vAlign w:val="center"/>
          </w:tcPr>
          <w:p w14:paraId="14668380" w14:textId="77777777" w:rsidR="00B1080D" w:rsidRDefault="00F54782" w:rsidP="009F4A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Умения</w:t>
            </w:r>
          </w:p>
          <w:p w14:paraId="070BD24A" w14:textId="59341360" w:rsidR="00F54782" w:rsidRPr="009F4AD2" w:rsidRDefault="00F54782" w:rsidP="009F4A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ИД УК-2</w:t>
            </w:r>
          </w:p>
        </w:tc>
        <w:tc>
          <w:tcPr>
            <w:tcW w:w="2343" w:type="dxa"/>
            <w:vAlign w:val="center"/>
          </w:tcPr>
          <w:p w14:paraId="76BACDDB" w14:textId="77777777" w:rsidR="00B1080D" w:rsidRDefault="00F54782" w:rsidP="009F4A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Владения</w:t>
            </w:r>
          </w:p>
          <w:p w14:paraId="6B8F05D2" w14:textId="15CDF30D" w:rsidR="00F54782" w:rsidRPr="009F4AD2" w:rsidRDefault="00F54782" w:rsidP="009F4A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ИД УК-3</w:t>
            </w:r>
          </w:p>
        </w:tc>
      </w:tr>
      <w:tr w:rsidR="00B1080D" w:rsidRPr="009F4AD2" w14:paraId="576DE134" w14:textId="77777777" w:rsidTr="0069593F">
        <w:trPr>
          <w:trHeight w:val="1440"/>
        </w:trPr>
        <w:tc>
          <w:tcPr>
            <w:tcW w:w="0" w:type="auto"/>
            <w:vAlign w:val="center"/>
          </w:tcPr>
          <w:p w14:paraId="567B3652" w14:textId="77777777" w:rsidR="00B1080D" w:rsidRPr="009F4AD2" w:rsidRDefault="00B1080D" w:rsidP="009F4AD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F4AD2">
              <w:rPr>
                <w:rFonts w:ascii="Times New Roman" w:hAnsi="Times New Roman"/>
                <w:b/>
                <w:bCs/>
                <w:color w:val="000000"/>
              </w:rPr>
              <w:t>УК-1</w:t>
            </w:r>
          </w:p>
        </w:tc>
        <w:tc>
          <w:tcPr>
            <w:tcW w:w="2405" w:type="dxa"/>
            <w:vAlign w:val="center"/>
          </w:tcPr>
          <w:p w14:paraId="4FDFBA0F" w14:textId="77777777" w:rsidR="00B1080D" w:rsidRPr="009F4AD2" w:rsidRDefault="00B1080D" w:rsidP="009F4A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готовность к абстрактному мышлению, анализу, синтезу</w:t>
            </w:r>
          </w:p>
        </w:tc>
        <w:tc>
          <w:tcPr>
            <w:tcW w:w="1973" w:type="dxa"/>
            <w:vAlign w:val="center"/>
          </w:tcPr>
          <w:p w14:paraId="54F1BC39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– </w:t>
            </w:r>
            <w:r w:rsidRPr="009F4A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>теоретико-методологические основы психологии личности и ее</w:t>
            </w:r>
          </w:p>
          <w:p w14:paraId="58CEAA53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профессионального развития</w:t>
            </w:r>
          </w:p>
          <w:p w14:paraId="0B692745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>2 –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теоретические основы</w:t>
            </w:r>
          </w:p>
          <w:p w14:paraId="5C1431DF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управления коллективом</w:t>
            </w:r>
          </w:p>
          <w:p w14:paraId="0DCA0D82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3-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отечественные и</w:t>
            </w:r>
          </w:p>
          <w:p w14:paraId="1B74F15F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зарубежные теории воспитания и личностного  развития.</w:t>
            </w:r>
          </w:p>
        </w:tc>
        <w:tc>
          <w:tcPr>
            <w:tcW w:w="1876" w:type="dxa"/>
            <w:vAlign w:val="center"/>
          </w:tcPr>
          <w:p w14:paraId="705C8560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1 -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толерантно воспринимать социальные, этнические,</w:t>
            </w:r>
            <w:r w:rsidRPr="009F4AD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>конфессиональные и культурные различия</w:t>
            </w: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2 –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применять методы сплочения коллектива</w:t>
            </w:r>
          </w:p>
          <w:p w14:paraId="2875B919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>3 -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анализировать, обобщать, делать выводы в рамках теоретических положений </w:t>
            </w:r>
          </w:p>
          <w:p w14:paraId="474ACC6C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психолого-педагогической науки</w:t>
            </w:r>
          </w:p>
          <w:p w14:paraId="1B912AFF" w14:textId="77777777" w:rsidR="00B1080D" w:rsidRPr="009F4AD2" w:rsidRDefault="00B1080D" w:rsidP="009F4AD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14:paraId="2B2B315C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>1-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методами обучения и воспитания  обучающегося</w:t>
            </w: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2 -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навыками самостоятельного </w:t>
            </w:r>
          </w:p>
          <w:p w14:paraId="33115D28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использования и применения в практической</w:t>
            </w:r>
          </w:p>
          <w:p w14:paraId="3C2F8CFE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профессиональной деятельности методов сплочения коллектива</w:t>
            </w:r>
          </w:p>
          <w:p w14:paraId="0740AE5D" w14:textId="77777777" w:rsidR="00B1080D" w:rsidRPr="009F4AD2" w:rsidRDefault="00B1080D" w:rsidP="009F4AD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3 - </w:t>
            </w:r>
            <w:r w:rsidRPr="009F4A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>интерактивными технологиями интенсификации и проблемизации обучения в средней и высшей школе</w:t>
            </w:r>
          </w:p>
        </w:tc>
      </w:tr>
      <w:tr w:rsidR="00B1080D" w:rsidRPr="009F4AD2" w14:paraId="09602193" w14:textId="77777777" w:rsidTr="0069593F">
        <w:trPr>
          <w:trHeight w:val="1440"/>
        </w:trPr>
        <w:tc>
          <w:tcPr>
            <w:tcW w:w="0" w:type="auto"/>
            <w:vAlign w:val="center"/>
          </w:tcPr>
          <w:p w14:paraId="2D65634E" w14:textId="77777777" w:rsidR="00B1080D" w:rsidRPr="009F4AD2" w:rsidRDefault="00B1080D" w:rsidP="009F4AD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F4AD2">
              <w:rPr>
                <w:rFonts w:ascii="Times New Roman" w:hAnsi="Times New Roman"/>
                <w:b/>
                <w:bCs/>
                <w:color w:val="000000"/>
              </w:rPr>
              <w:t>УК-2</w:t>
            </w:r>
          </w:p>
        </w:tc>
        <w:tc>
          <w:tcPr>
            <w:tcW w:w="2405" w:type="dxa"/>
            <w:vAlign w:val="center"/>
          </w:tcPr>
          <w:p w14:paraId="259F71E4" w14:textId="77777777" w:rsidR="00B1080D" w:rsidRPr="009F4AD2" w:rsidRDefault="00B1080D" w:rsidP="009F4A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готовность к управлению коллективом, толерантно воспринимать социальные, этнические,</w:t>
            </w:r>
            <w:r w:rsidRPr="009F4AD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>конфессиональные и культурные различия</w:t>
            </w:r>
          </w:p>
        </w:tc>
        <w:tc>
          <w:tcPr>
            <w:tcW w:w="1973" w:type="dxa"/>
            <w:vAlign w:val="center"/>
          </w:tcPr>
          <w:p w14:paraId="70E10766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– </w:t>
            </w:r>
            <w:r w:rsidRPr="009F4A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>теоретико-методологические основы психологии личности и ее</w:t>
            </w:r>
          </w:p>
          <w:p w14:paraId="03E5D084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профессионального развития</w:t>
            </w:r>
          </w:p>
          <w:p w14:paraId="227D0031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>2 –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теоретические основы</w:t>
            </w:r>
          </w:p>
          <w:p w14:paraId="307D2008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управления коллективом</w:t>
            </w:r>
          </w:p>
          <w:p w14:paraId="4B42B0A4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3-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отечественные и</w:t>
            </w:r>
          </w:p>
          <w:p w14:paraId="587F6655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зарубежные теории воспитания и личностного  развития.</w:t>
            </w:r>
          </w:p>
          <w:p w14:paraId="2A85B428" w14:textId="77777777" w:rsidR="00B1080D" w:rsidRPr="009F4AD2" w:rsidRDefault="00B1080D" w:rsidP="009F4AD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665D1DDF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1 -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толерантно воспринимать социальные, этнические,</w:t>
            </w:r>
            <w:r w:rsidRPr="009F4AD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>конфессиональные и культурные различия</w:t>
            </w: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2 –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применять методы сплочения коллектива</w:t>
            </w:r>
          </w:p>
          <w:p w14:paraId="1D4FEED2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>3 -.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анализировать, обобщать, делать выводы в рамках теоретических положений </w:t>
            </w:r>
          </w:p>
          <w:p w14:paraId="1E89BCF7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психолого-педагогической науки</w:t>
            </w:r>
          </w:p>
          <w:p w14:paraId="25231EEE" w14:textId="77777777" w:rsidR="00B1080D" w:rsidRPr="009F4AD2" w:rsidRDefault="00B1080D" w:rsidP="009F4AD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14:paraId="4F666A13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1-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методами воспитания</w:t>
            </w:r>
            <w:r w:rsidRPr="009F4A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>гармоничной, креативной и гуманной личности</w:t>
            </w: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2 -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навыками самостоятельного </w:t>
            </w:r>
          </w:p>
          <w:p w14:paraId="27003E09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использования и применения в практической</w:t>
            </w:r>
          </w:p>
          <w:p w14:paraId="4F589EA9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профессиональной деятельности методов сплочения коллектива</w:t>
            </w:r>
          </w:p>
          <w:p w14:paraId="15CB8680" w14:textId="77777777" w:rsidR="00B1080D" w:rsidRPr="009F4AD2" w:rsidRDefault="00B1080D" w:rsidP="009F4AD2">
            <w:pPr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3 -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навыками выбора оптимальных воспитательных технологий</w:t>
            </w:r>
            <w:r w:rsidRPr="009F4AD2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при обучении пациентов, среднего медперсонала, коллег, студентов.</w:t>
            </w:r>
          </w:p>
          <w:p w14:paraId="3BF38C74" w14:textId="77777777" w:rsidR="00B1080D" w:rsidRPr="009F4AD2" w:rsidRDefault="00B1080D" w:rsidP="009F4AD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1080D" w:rsidRPr="009F4AD2" w14:paraId="591F5276" w14:textId="77777777" w:rsidTr="0069593F">
        <w:trPr>
          <w:trHeight w:val="1500"/>
        </w:trPr>
        <w:tc>
          <w:tcPr>
            <w:tcW w:w="0" w:type="auto"/>
            <w:vAlign w:val="center"/>
          </w:tcPr>
          <w:p w14:paraId="47F4B94D" w14:textId="77777777" w:rsidR="00B1080D" w:rsidRPr="009F4AD2" w:rsidRDefault="00B1080D" w:rsidP="009F4AD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F4AD2">
              <w:rPr>
                <w:rFonts w:ascii="Times New Roman" w:hAnsi="Times New Roman"/>
                <w:b/>
                <w:bCs/>
                <w:color w:val="000000"/>
              </w:rPr>
              <w:lastRenderedPageBreak/>
              <w:t>УК-3</w:t>
            </w:r>
          </w:p>
        </w:tc>
        <w:tc>
          <w:tcPr>
            <w:tcW w:w="2405" w:type="dxa"/>
            <w:vAlign w:val="center"/>
          </w:tcPr>
          <w:p w14:paraId="1275A1F5" w14:textId="77777777" w:rsidR="00B1080D" w:rsidRPr="009F4AD2" w:rsidRDefault="00B1080D" w:rsidP="009F4A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готовность к участию в педагогической деятельности  по программам среднего и высшего медицинского образования или среднего и высшего фармацевтического образования, а также по программам дополнительного профессионального образования для лиц, имеющих среднее 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      </w:r>
          </w:p>
        </w:tc>
        <w:tc>
          <w:tcPr>
            <w:tcW w:w="1973" w:type="dxa"/>
            <w:vAlign w:val="center"/>
          </w:tcPr>
          <w:p w14:paraId="45D2E575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>1 –</w:t>
            </w:r>
            <w:r w:rsidRPr="009F4A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>теоретико-методологические основы педагогики</w:t>
            </w:r>
          </w:p>
          <w:p w14:paraId="46B98ED9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>2 –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основы медицинской дидактики, структуру педагогической деятельности педагога, ее содержание и технологии обучения в вузе</w:t>
            </w:r>
          </w:p>
          <w:p w14:paraId="57A9F066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3-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психолого-педагогические основы формирования профессионального </w:t>
            </w:r>
          </w:p>
          <w:p w14:paraId="2D786387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системного мышления</w:t>
            </w:r>
          </w:p>
        </w:tc>
        <w:tc>
          <w:tcPr>
            <w:tcW w:w="1876" w:type="dxa"/>
            <w:vAlign w:val="center"/>
          </w:tcPr>
          <w:p w14:paraId="7E8F1026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1 -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работать с теоретическим </w:t>
            </w:r>
          </w:p>
          <w:p w14:paraId="516B8767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содержанием учебной дисциплины</w:t>
            </w: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2 –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осуществлять категориальный анализ </w:t>
            </w:r>
          </w:p>
          <w:p w14:paraId="25364F2A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психолого-педагогических знаний о системе высшего образования</w:t>
            </w:r>
          </w:p>
          <w:p w14:paraId="2F87C272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>3 -.</w:t>
            </w:r>
            <w:r w:rsidRPr="009F4AD2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анализировать, обобщать, делать выводы в рамках теоретических положений </w:t>
            </w:r>
          </w:p>
          <w:p w14:paraId="063B4E22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психолого-педагогической науки</w:t>
            </w:r>
          </w:p>
          <w:p w14:paraId="2C31231A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14:paraId="741C717C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>1-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методами обучения и воспитания  обучающегося</w:t>
            </w: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2 -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навыками самостоятельной работы </w:t>
            </w:r>
          </w:p>
          <w:p w14:paraId="023AA879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с основными образовательными программами среднего,</w:t>
            </w:r>
          </w:p>
          <w:p w14:paraId="1F5DD857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высшего образования, ДПО</w:t>
            </w:r>
          </w:p>
          <w:p w14:paraId="6E4145CA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3 - </w:t>
            </w:r>
            <w:r w:rsidRPr="009F4A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>интерактивными технологиями интенсификации и проблемизации обучения в средней и высшей школе</w:t>
            </w:r>
          </w:p>
        </w:tc>
      </w:tr>
      <w:tr w:rsidR="00B1080D" w:rsidRPr="009F4AD2" w14:paraId="3C98FD27" w14:textId="77777777" w:rsidTr="0069593F">
        <w:trPr>
          <w:trHeight w:val="1050"/>
        </w:trPr>
        <w:tc>
          <w:tcPr>
            <w:tcW w:w="0" w:type="auto"/>
            <w:vAlign w:val="center"/>
          </w:tcPr>
          <w:p w14:paraId="21AB7147" w14:textId="77777777" w:rsidR="00B1080D" w:rsidRPr="009F4AD2" w:rsidRDefault="00B1080D" w:rsidP="009F4AD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F4AD2">
              <w:rPr>
                <w:rFonts w:ascii="Times New Roman" w:hAnsi="Times New Roman"/>
                <w:b/>
                <w:bCs/>
                <w:color w:val="000000"/>
              </w:rPr>
              <w:t>ПК-7</w:t>
            </w:r>
          </w:p>
        </w:tc>
        <w:tc>
          <w:tcPr>
            <w:tcW w:w="2405" w:type="dxa"/>
            <w:vAlign w:val="center"/>
          </w:tcPr>
          <w:p w14:paraId="492586A9" w14:textId="77777777" w:rsidR="00B1080D" w:rsidRPr="009F4AD2" w:rsidRDefault="00B1080D" w:rsidP="009F4A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sz w:val="20"/>
                <w:szCs w:val="20"/>
              </w:rPr>
      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      </w:r>
          </w:p>
        </w:tc>
        <w:tc>
          <w:tcPr>
            <w:tcW w:w="1973" w:type="dxa"/>
            <w:vAlign w:val="center"/>
          </w:tcPr>
          <w:p w14:paraId="3FABE161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>1 -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современные педагогические технологии обучения врачебной коммуникации;</w:t>
            </w:r>
          </w:p>
          <w:p w14:paraId="3FF213DD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16"/>
                <w:szCs w:val="16"/>
              </w:rPr>
              <w:t>2 –</w:t>
            </w:r>
            <w:r w:rsidRPr="009F4AD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техники слушания и информирования пациентов о характере заболевания и лечения;</w:t>
            </w:r>
          </w:p>
          <w:p w14:paraId="44F0E605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</w:rPr>
            </w:pPr>
            <w:r w:rsidRPr="009F4AD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</w:t>
            </w:r>
            <w:r w:rsidRPr="009F4AD2">
              <w:rPr>
                <w:rFonts w:ascii="Times New Roman" w:hAnsi="Times New Roman"/>
                <w:b/>
              </w:rPr>
              <w:t xml:space="preserve"> </w:t>
            </w: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 особенности мотивации в сфере здоровьесбережения у разных групп населения, пациентов, членов их семей</w:t>
            </w:r>
          </w:p>
          <w:p w14:paraId="68B51466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14:paraId="05DC6AF2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1 -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>осуществлять укрепление своего здоровья и информировать окружающих о методиках здоровье сбережения</w:t>
            </w: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2 –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мотивировать пациентов и членов их семей  на укрепление здоровья</w:t>
            </w:r>
          </w:p>
          <w:p w14:paraId="73FF69E0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>3 -.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приобщать население, пациентов и членов их семей к </w:t>
            </w:r>
            <w:r w:rsidRPr="009F4AD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приобретению осознанных умений укрепления </w:t>
            </w:r>
            <w:r w:rsidRPr="009F4AD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здоровья</w:t>
            </w:r>
          </w:p>
          <w:p w14:paraId="288DBDC6" w14:textId="77777777" w:rsidR="00B1080D" w:rsidRPr="009F4AD2" w:rsidRDefault="00B1080D" w:rsidP="009F4AD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43" w:type="dxa"/>
            <w:vAlign w:val="center"/>
          </w:tcPr>
          <w:p w14:paraId="60B61118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</w:t>
            </w: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санологическим мышлением</w:t>
            </w:r>
          </w:p>
          <w:p w14:paraId="43BAC074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>навыками</w:t>
            </w:r>
            <w:r w:rsidRPr="009F4AD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>формирования у населения, пациентов и членов их семей мотивации, направленной на сохранение и укрепление своего здоровья и здоровья окружающих</w:t>
            </w:r>
          </w:p>
          <w:p w14:paraId="6E75E9D8" w14:textId="77777777" w:rsidR="00B1080D" w:rsidRPr="009F4AD2" w:rsidRDefault="00B1080D" w:rsidP="009F4AD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4A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3 -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t xml:space="preserve"> взаимодействия с пациентом, в зависимости от его типа,профессионального информирования пациента;- эффективной коммуникации, технику налаживания контакта, технику обратной связи, </w:t>
            </w:r>
            <w:r w:rsidRPr="009F4AD2">
              <w:rPr>
                <w:rFonts w:ascii="Times New Roman" w:hAnsi="Times New Roman"/>
                <w:sz w:val="20"/>
                <w:szCs w:val="20"/>
              </w:rPr>
              <w:lastRenderedPageBreak/>
              <w:t>технику поведения в ситуации стресса.</w:t>
            </w:r>
          </w:p>
        </w:tc>
      </w:tr>
    </w:tbl>
    <w:p w14:paraId="54349A68" w14:textId="77777777" w:rsidR="00B1080D" w:rsidRDefault="00B1080D" w:rsidP="00826821">
      <w:pPr>
        <w:shd w:val="clear" w:color="auto" w:fill="FFFFFF"/>
        <w:tabs>
          <w:tab w:val="left" w:pos="283"/>
        </w:tabs>
        <w:spacing w:after="0" w:line="240" w:lineRule="auto"/>
        <w:ind w:left="35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1146E70" w14:textId="77777777" w:rsidR="00B1080D" w:rsidRDefault="00B1080D" w:rsidP="00826821">
      <w:pPr>
        <w:shd w:val="clear" w:color="auto" w:fill="FFFFFF"/>
        <w:tabs>
          <w:tab w:val="left" w:pos="283"/>
        </w:tabs>
        <w:spacing w:after="0" w:line="240" w:lineRule="auto"/>
        <w:ind w:left="35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7DD6C53" w14:textId="77777777" w:rsidR="00B1080D" w:rsidRDefault="00B1080D" w:rsidP="00826821">
      <w:pPr>
        <w:shd w:val="clear" w:color="auto" w:fill="FFFFFF"/>
        <w:tabs>
          <w:tab w:val="left" w:pos="283"/>
        </w:tabs>
        <w:spacing w:after="0" w:line="240" w:lineRule="auto"/>
        <w:ind w:left="35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4915104" w14:textId="77777777" w:rsidR="00B1080D" w:rsidRDefault="00B1080D" w:rsidP="00826821">
      <w:pPr>
        <w:shd w:val="clear" w:color="auto" w:fill="FFFFFF"/>
        <w:tabs>
          <w:tab w:val="left" w:pos="283"/>
        </w:tabs>
        <w:spacing w:after="0" w:line="240" w:lineRule="auto"/>
        <w:ind w:left="35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5DDF9E1" w14:textId="77777777" w:rsidR="00B1080D" w:rsidRDefault="00B1080D" w:rsidP="00826821">
      <w:pPr>
        <w:shd w:val="clear" w:color="auto" w:fill="FFFFFF"/>
        <w:tabs>
          <w:tab w:val="left" w:pos="283"/>
        </w:tabs>
        <w:spacing w:after="0" w:line="240" w:lineRule="auto"/>
        <w:ind w:left="35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FC812CB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985B85C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9FE6741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FCC0D8A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2305AAC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1355C6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4CE45DF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85B7E04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8FE189F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7037C4E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BC48F6E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BF59A9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DDF750C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09A203B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3D34D3A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C468315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81FB4BD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3659718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B6244CB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3F5E7C0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BC89FF2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AACCFAB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2A7BB45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7C8327E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645B8E2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BD276EA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428CD6B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C5D569E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D0AF95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7ECCC35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262E85F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7793330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FADBEDB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77FD2AA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DC1AE62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A4BAB49" w14:textId="77777777" w:rsidR="00B1080D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3F6E683" w14:textId="77777777" w:rsidR="00B1080D" w:rsidRPr="007B0FE4" w:rsidRDefault="00B1080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B0FE4">
        <w:rPr>
          <w:rFonts w:ascii="Times New Roman" w:hAnsi="Times New Roman"/>
          <w:sz w:val="28"/>
          <w:szCs w:val="28"/>
        </w:rPr>
        <w:lastRenderedPageBreak/>
        <w:t>2. Рекомендации к занятиям лекционного типа</w:t>
      </w:r>
    </w:p>
    <w:p w14:paraId="51F60502" w14:textId="77777777" w:rsidR="00B1080D" w:rsidRPr="00D069E1" w:rsidRDefault="00B1080D" w:rsidP="00D069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ab/>
        <w:t>Эффективность усвоения лекционного материала зависит от уровня мотивации ординатора к овладению конкретными знаниями, а также наличия навыка работы на лекциях.</w:t>
      </w:r>
    </w:p>
    <w:p w14:paraId="662AFA43" w14:textId="77777777" w:rsidR="00B1080D" w:rsidRPr="00D069E1" w:rsidRDefault="00B1080D" w:rsidP="00D069E1">
      <w:pPr>
        <w:tabs>
          <w:tab w:val="left" w:pos="0"/>
        </w:tabs>
        <w:spacing w:after="0" w:line="360" w:lineRule="auto"/>
        <w:ind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Результатом освоения лекционного курса должна быть систематизация и структурирование нового учебного материала, включение его в уже имеющуюся у ординатора систему знаний, использование его в качестве базы для дальнейшего изучения темы.</w:t>
      </w:r>
    </w:p>
    <w:p w14:paraId="19CFC2B2" w14:textId="77777777" w:rsidR="00B1080D" w:rsidRPr="00D069E1" w:rsidRDefault="00B1080D" w:rsidP="00D069E1">
      <w:pPr>
        <w:tabs>
          <w:tab w:val="left" w:pos="0"/>
        </w:tabs>
        <w:spacing w:after="0" w:line="360" w:lineRule="auto"/>
        <w:ind w:right="225" w:firstLine="55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Для успешного освоения лекционного курса дисциплины рекомендовано:</w:t>
      </w:r>
    </w:p>
    <w:p w14:paraId="526CDEC9" w14:textId="77777777" w:rsidR="00B1080D" w:rsidRPr="00D069E1" w:rsidRDefault="00B1080D" w:rsidP="00D069E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руководствоваться тематическим планом лекций, размещенным в электронной информационно-образовательной среде ВолгГМУ;</w:t>
      </w:r>
    </w:p>
    <w:p w14:paraId="35ABA0BC" w14:textId="77777777" w:rsidR="00B1080D" w:rsidRPr="00D069E1" w:rsidRDefault="00B1080D" w:rsidP="00D069E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перед очередной лекцией просмотреть по конспекту материал предыдущей лекции, а также хотя бы бегло ознакомиться с содержанием очередной лекции по основным источникам литературы в соответствии с рабочей программой дисциплины;</w:t>
      </w:r>
    </w:p>
    <w:p w14:paraId="14420C5D" w14:textId="77777777" w:rsidR="00B1080D" w:rsidRPr="00D069E1" w:rsidRDefault="00B1080D" w:rsidP="00D069E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в ходе лекции вести конспектирование учебного материала;</w:t>
      </w:r>
    </w:p>
    <w:p w14:paraId="44E10AE0" w14:textId="77777777" w:rsidR="00B1080D" w:rsidRPr="00D069E1" w:rsidRDefault="00B1080D" w:rsidP="00D069E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вслед за лектором внимательно и детально выполнять необходимые рисунки, чертежи, графики, схемы;</w:t>
      </w:r>
    </w:p>
    <w:p w14:paraId="086B0AF8" w14:textId="77777777" w:rsidR="00B1080D" w:rsidRPr="00D069E1" w:rsidRDefault="00B1080D" w:rsidP="00D069E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задавать преподавателю уточняющие вопросы с целью лучшего уяснения рассматриваемых вопросов.</w:t>
      </w:r>
    </w:p>
    <w:p w14:paraId="0D908C89" w14:textId="77777777" w:rsidR="00B1080D" w:rsidRPr="00D069E1" w:rsidRDefault="00B1080D" w:rsidP="00D069E1">
      <w:pPr>
        <w:tabs>
          <w:tab w:val="left" w:pos="0"/>
        </w:tabs>
        <w:spacing w:after="0"/>
        <w:ind w:right="225" w:firstLine="550"/>
        <w:jc w:val="center"/>
        <w:rPr>
          <w:rFonts w:ascii="Times New Roman" w:hAnsi="Times New Roman"/>
          <w:sz w:val="28"/>
          <w:szCs w:val="28"/>
        </w:rPr>
      </w:pPr>
    </w:p>
    <w:p w14:paraId="7D6C1F56" w14:textId="77777777" w:rsidR="00B1080D" w:rsidRDefault="00B1080D" w:rsidP="00D069E1">
      <w:pPr>
        <w:numPr>
          <w:ilvl w:val="0"/>
          <w:numId w:val="40"/>
        </w:numPr>
        <w:tabs>
          <w:tab w:val="left" w:pos="0"/>
        </w:tabs>
        <w:spacing w:after="0"/>
        <w:ind w:right="225"/>
        <w:jc w:val="center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Рекомендации к занятиям семинарского типа</w:t>
      </w:r>
    </w:p>
    <w:p w14:paraId="37FB0F98" w14:textId="77777777" w:rsidR="00B1080D" w:rsidRPr="00D069E1" w:rsidRDefault="00B1080D" w:rsidP="00D069E1">
      <w:pPr>
        <w:tabs>
          <w:tab w:val="left" w:pos="0"/>
        </w:tabs>
        <w:spacing w:after="0"/>
        <w:ind w:left="142" w:right="225"/>
        <w:jc w:val="center"/>
        <w:rPr>
          <w:rFonts w:ascii="Times New Roman" w:hAnsi="Times New Roman"/>
          <w:sz w:val="28"/>
          <w:szCs w:val="28"/>
        </w:rPr>
      </w:pPr>
    </w:p>
    <w:p w14:paraId="3591FCAE" w14:textId="77777777" w:rsidR="00B1080D" w:rsidRPr="00D069E1" w:rsidRDefault="00B1080D" w:rsidP="00D069E1">
      <w:pPr>
        <w:shd w:val="clear" w:color="auto" w:fill="FFFFFF"/>
        <w:tabs>
          <w:tab w:val="left" w:pos="0"/>
        </w:tabs>
        <w:spacing w:after="0" w:line="360" w:lineRule="auto"/>
        <w:ind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 xml:space="preserve">Семинарское занятие - вид учебных занятий, при котором в результате предварительной работы над учебным материалом преподавателя и ординатора, в обстановке их контактной работы решаются задачи познавательного и воспитательного характера. Цель такой формы обучения – углубленное изучение дисциплины, закрепление полученного теоретического материала в форме внеаудиторной самостоятельной работы, овладение методологией научного познания и формирования </w:t>
      </w:r>
      <w:r w:rsidRPr="00D069E1">
        <w:rPr>
          <w:rFonts w:ascii="Times New Roman" w:hAnsi="Times New Roman"/>
          <w:color w:val="000000"/>
          <w:sz w:val="28"/>
          <w:szCs w:val="28"/>
        </w:rPr>
        <w:lastRenderedPageBreak/>
        <w:t xml:space="preserve">базовых умений </w:t>
      </w:r>
      <w:r w:rsidRPr="00D069E1">
        <w:rPr>
          <w:rFonts w:ascii="Times New Roman" w:hAnsi="Times New Roman"/>
          <w:sz w:val="28"/>
          <w:szCs w:val="28"/>
        </w:rPr>
        <w:t>формирование мотивационной и практической готовности к профессиональной деятельности провизора-менеджера</w:t>
      </w:r>
    </w:p>
    <w:p w14:paraId="3C977D79" w14:textId="77777777" w:rsidR="00B1080D" w:rsidRPr="00D069E1" w:rsidRDefault="00B1080D" w:rsidP="00D069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ab/>
        <w:t>Эффективность освоения темы на занятиях зависит от уровня мотивации ординатора к овладению конкретными знаниями и умениями, а также наличия навыка аудиторной работы на занятиях.</w:t>
      </w:r>
    </w:p>
    <w:p w14:paraId="1AB551C4" w14:textId="77777777" w:rsidR="00B1080D" w:rsidRPr="00D069E1" w:rsidRDefault="00B1080D" w:rsidP="00D069E1">
      <w:pPr>
        <w:tabs>
          <w:tab w:val="left" w:pos="0"/>
        </w:tabs>
        <w:spacing w:after="0" w:line="360" w:lineRule="auto"/>
        <w:ind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Результатом освоения курса дисциплины в рамках занятий должна быть систематизация и структурирование учебного материала по изучаемой теме, включение его в уже имеющуюся у ординатора систему знаний, освоение необходимых практических навыков.</w:t>
      </w:r>
    </w:p>
    <w:p w14:paraId="390E98A1" w14:textId="77777777" w:rsidR="00B1080D" w:rsidRPr="00D069E1" w:rsidRDefault="00B1080D" w:rsidP="00D069E1">
      <w:pPr>
        <w:tabs>
          <w:tab w:val="left" w:pos="0"/>
        </w:tabs>
        <w:spacing w:after="0" w:line="360" w:lineRule="auto"/>
        <w:ind w:right="225" w:firstLine="55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Задачи практических занятий:</w:t>
      </w:r>
    </w:p>
    <w:p w14:paraId="00023CD2" w14:textId="77777777" w:rsidR="00B1080D" w:rsidRPr="00D069E1" w:rsidRDefault="00B1080D" w:rsidP="00D069E1">
      <w:pPr>
        <w:pStyle w:val="a4"/>
        <w:numPr>
          <w:ilvl w:val="0"/>
          <w:numId w:val="31"/>
        </w:numPr>
        <w:tabs>
          <w:tab w:val="left" w:pos="0"/>
        </w:tabs>
        <w:spacing w:after="0" w:line="360" w:lineRule="auto"/>
        <w:ind w:left="0" w:right="225" w:firstLine="55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мотивация к регулярному изучению теоретического учебного материала, основной, дополнительной литературы;</w:t>
      </w:r>
    </w:p>
    <w:p w14:paraId="70E40014" w14:textId="77777777" w:rsidR="00B1080D" w:rsidRPr="00D069E1" w:rsidRDefault="00B1080D" w:rsidP="00D069E1">
      <w:pPr>
        <w:pStyle w:val="a4"/>
        <w:numPr>
          <w:ilvl w:val="0"/>
          <w:numId w:val="31"/>
        </w:numPr>
        <w:tabs>
          <w:tab w:val="left" w:pos="0"/>
        </w:tabs>
        <w:spacing w:after="0" w:line="360" w:lineRule="auto"/>
        <w:ind w:left="0" w:right="225" w:firstLine="55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закрепление теоретических прослушивании лекций и во время внеаудиторной самостоятельной работы;</w:t>
      </w:r>
    </w:p>
    <w:p w14:paraId="75E3FD85" w14:textId="77777777" w:rsidR="00B1080D" w:rsidRPr="00D069E1" w:rsidRDefault="00B1080D" w:rsidP="00D069E1">
      <w:pPr>
        <w:pStyle w:val="a4"/>
        <w:numPr>
          <w:ilvl w:val="0"/>
          <w:numId w:val="31"/>
        </w:numPr>
        <w:tabs>
          <w:tab w:val="left" w:pos="0"/>
        </w:tabs>
        <w:spacing w:after="0" w:line="360" w:lineRule="auto"/>
        <w:ind w:left="0" w:right="225" w:firstLine="55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получение навыков устного и публичного выступления по теоретическим вопросам, включая навыки по свободному оперированию организационными и управленческими понятиями и категориями;</w:t>
      </w:r>
    </w:p>
    <w:p w14:paraId="4681C17D" w14:textId="77777777" w:rsidR="00B1080D" w:rsidRPr="00D069E1" w:rsidRDefault="00B1080D" w:rsidP="00D069E1">
      <w:pPr>
        <w:pStyle w:val="a4"/>
        <w:numPr>
          <w:ilvl w:val="0"/>
          <w:numId w:val="31"/>
        </w:numPr>
        <w:tabs>
          <w:tab w:val="left" w:pos="0"/>
        </w:tabs>
        <w:spacing w:after="0" w:line="360" w:lineRule="auto"/>
        <w:ind w:left="0" w:right="225" w:firstLine="55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формирование навыков по универсальным и профессиональным компетенциям;</w:t>
      </w:r>
    </w:p>
    <w:p w14:paraId="7AE8C115" w14:textId="77777777" w:rsidR="00B1080D" w:rsidRPr="00D069E1" w:rsidRDefault="00B1080D" w:rsidP="00D069E1">
      <w:pPr>
        <w:pStyle w:val="a4"/>
        <w:numPr>
          <w:ilvl w:val="0"/>
          <w:numId w:val="31"/>
        </w:numPr>
        <w:tabs>
          <w:tab w:val="left" w:pos="0"/>
        </w:tabs>
        <w:spacing w:after="0" w:line="360" w:lineRule="auto"/>
        <w:ind w:left="0" w:right="225" w:firstLine="55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возможность преподавателю систематически контролировать как самостоятельную работу ординаторов, так и свою работу.</w:t>
      </w:r>
    </w:p>
    <w:p w14:paraId="4E443951" w14:textId="77777777" w:rsidR="00B1080D" w:rsidRPr="00D069E1" w:rsidRDefault="00B1080D" w:rsidP="00D069E1">
      <w:pPr>
        <w:tabs>
          <w:tab w:val="left" w:pos="0"/>
        </w:tabs>
        <w:spacing w:after="0" w:line="360" w:lineRule="auto"/>
        <w:ind w:right="225" w:firstLine="55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Для эффективного освоения материалов дисциплины на занятиях рекомендовано:</w:t>
      </w:r>
    </w:p>
    <w:p w14:paraId="2A57A77A" w14:textId="77777777" w:rsidR="00B1080D" w:rsidRPr="00D069E1" w:rsidRDefault="00B1080D" w:rsidP="00D069E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руководствоваться при подготовке к занятиям тематическим планом занятий, размещенным в электронной информационно-образовательной среде ВолгГМУ;</w:t>
      </w:r>
    </w:p>
    <w:p w14:paraId="7FC0BEFF" w14:textId="77777777" w:rsidR="00B1080D" w:rsidRPr="00D069E1" w:rsidRDefault="00B1080D" w:rsidP="00D069E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использовать рекомендованную литературу;</w:t>
      </w:r>
    </w:p>
    <w:p w14:paraId="206C2803" w14:textId="77777777" w:rsidR="00B1080D" w:rsidRPr="00D069E1" w:rsidRDefault="00B1080D" w:rsidP="00D069E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до очередного занятия проработать теоретический материал, соответствующий теме занятия, по конспекту лекции и/или литературе;</w:t>
      </w:r>
    </w:p>
    <w:p w14:paraId="7047B9CD" w14:textId="77777777" w:rsidR="00B1080D" w:rsidRPr="00D069E1" w:rsidRDefault="00B1080D" w:rsidP="00D069E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 xml:space="preserve">для повышения качества подготовки к занятию составлять планы, </w:t>
      </w:r>
      <w:r w:rsidRPr="00D069E1">
        <w:rPr>
          <w:rFonts w:ascii="Times New Roman" w:hAnsi="Times New Roman"/>
          <w:color w:val="000000"/>
          <w:sz w:val="28"/>
          <w:szCs w:val="28"/>
        </w:rPr>
        <w:lastRenderedPageBreak/>
        <w:t>схемы, таблицы, конспекты по материалам изучаемой темы, поскольку ведение записей превращает чтение в активный процесс и мобилизует, наряду со зрительной, моторную память;</w:t>
      </w:r>
    </w:p>
    <w:p w14:paraId="0AAFEEF4" w14:textId="77777777" w:rsidR="00B1080D" w:rsidRPr="00D069E1" w:rsidRDefault="00B1080D" w:rsidP="00D069E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в начале занятия задать преподавателю вопросы по материалу, вызвавшему затруднения в понимании и освоении.</w:t>
      </w:r>
    </w:p>
    <w:p w14:paraId="1A6EB553" w14:textId="77777777" w:rsidR="00B1080D" w:rsidRPr="00D069E1" w:rsidRDefault="00B1080D" w:rsidP="00D069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284"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42EEAD9" w14:textId="77777777" w:rsidR="00B1080D" w:rsidRPr="00D069E1" w:rsidRDefault="00B1080D" w:rsidP="00D069E1">
      <w:pPr>
        <w:tabs>
          <w:tab w:val="left" w:pos="0"/>
        </w:tabs>
        <w:spacing w:after="0" w:line="360" w:lineRule="auto"/>
        <w:ind w:right="225" w:firstLine="550"/>
        <w:jc w:val="center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4. Рекомендации к выполнению самостоятельной работы ординаторов</w:t>
      </w:r>
    </w:p>
    <w:p w14:paraId="36F45B6D" w14:textId="77777777" w:rsidR="00B1080D" w:rsidRPr="00D069E1" w:rsidRDefault="00B1080D" w:rsidP="00D069E1">
      <w:pPr>
        <w:shd w:val="clear" w:color="auto" w:fill="FFFFFF"/>
        <w:tabs>
          <w:tab w:val="left" w:pos="0"/>
        </w:tabs>
        <w:spacing w:after="0" w:line="360" w:lineRule="auto"/>
        <w:ind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Самостоятельная работа ординаторов по дисциплине является обязательным элементом федеральных государственных образовательных стандартов по программам высшего образования – программам подготовки кадров высшей квалификации в ординатуре.</w:t>
      </w:r>
    </w:p>
    <w:p w14:paraId="57644135" w14:textId="77777777" w:rsidR="00B1080D" w:rsidRPr="00D069E1" w:rsidRDefault="00B1080D" w:rsidP="00D069E1">
      <w:pPr>
        <w:shd w:val="clear" w:color="auto" w:fill="FFFFFF"/>
        <w:tabs>
          <w:tab w:val="left" w:pos="0"/>
        </w:tabs>
        <w:spacing w:after="0" w:line="360" w:lineRule="auto"/>
        <w:ind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Самостоятельная работа обучающихся является специфическим педагогическим средством организации и сопровождения самостоятельной деятельности ординаторов в учебном процессе,</w:t>
      </w:r>
      <w:r w:rsidRPr="00D069E1">
        <w:rPr>
          <w:rFonts w:ascii="Times New Roman" w:hAnsi="Times New Roman"/>
          <w:sz w:val="28"/>
          <w:szCs w:val="28"/>
        </w:rPr>
        <w:t xml:space="preserve"> формирования эффективной коммуникативной компетентности ординаторов.</w:t>
      </w:r>
    </w:p>
    <w:p w14:paraId="3C267B93" w14:textId="77777777" w:rsidR="00B1080D" w:rsidRPr="00D069E1" w:rsidRDefault="00B1080D" w:rsidP="00D069E1">
      <w:pPr>
        <w:shd w:val="clear" w:color="auto" w:fill="FFFFFF"/>
        <w:tabs>
          <w:tab w:val="left" w:pos="0"/>
        </w:tabs>
        <w:spacing w:after="0" w:line="360" w:lineRule="auto"/>
        <w:ind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Выполнение ординатором самостоятельной работы нацелено на:</w:t>
      </w:r>
    </w:p>
    <w:p w14:paraId="2B5F90C4" w14:textId="77777777" w:rsidR="00B1080D" w:rsidRPr="00D069E1" w:rsidRDefault="00B1080D" w:rsidP="00D069E1">
      <w:pPr>
        <w:pStyle w:val="a4"/>
        <w:numPr>
          <w:ilvl w:val="0"/>
          <w:numId w:val="32"/>
        </w:numPr>
        <w:shd w:val="clear" w:color="auto" w:fill="FFFFFF"/>
        <w:tabs>
          <w:tab w:val="left" w:pos="0"/>
        </w:tabs>
        <w:spacing w:after="0" w:line="360" w:lineRule="auto"/>
        <w:ind w:left="0"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формирование способностей у обучающегося к саморазвитию, самосовершенствованию и самореализации;</w:t>
      </w:r>
    </w:p>
    <w:p w14:paraId="0C418B4B" w14:textId="77777777" w:rsidR="00B1080D" w:rsidRPr="00D069E1" w:rsidRDefault="00B1080D" w:rsidP="00D069E1">
      <w:pPr>
        <w:pStyle w:val="a4"/>
        <w:numPr>
          <w:ilvl w:val="0"/>
          <w:numId w:val="32"/>
        </w:numPr>
        <w:shd w:val="clear" w:color="auto" w:fill="FFFFFF"/>
        <w:tabs>
          <w:tab w:val="left" w:pos="0"/>
        </w:tabs>
        <w:spacing w:after="0" w:line="360" w:lineRule="auto"/>
        <w:ind w:left="0"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развитие исследовательских умений.</w:t>
      </w:r>
    </w:p>
    <w:p w14:paraId="498978CA" w14:textId="77777777" w:rsidR="00B1080D" w:rsidRPr="00D069E1" w:rsidRDefault="00B1080D" w:rsidP="00D069E1">
      <w:pPr>
        <w:pStyle w:val="a4"/>
        <w:numPr>
          <w:ilvl w:val="0"/>
          <w:numId w:val="32"/>
        </w:numPr>
        <w:shd w:val="clear" w:color="auto" w:fill="FFFFFF"/>
        <w:tabs>
          <w:tab w:val="left" w:pos="0"/>
        </w:tabs>
        <w:spacing w:after="0" w:line="360" w:lineRule="auto"/>
        <w:ind w:left="0"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фиксирование и систематизирование полученных теоретических познаний и практического опыта; формирование умений использовать научную, правовую, справочную и специальную литературу; развитие познавательных способностей и инициативности ординаров, ответственность, организованность, стремление к саморазвитию;</w:t>
      </w:r>
    </w:p>
    <w:p w14:paraId="39EBAE3B" w14:textId="77777777" w:rsidR="00B1080D" w:rsidRPr="00D069E1" w:rsidRDefault="00B1080D" w:rsidP="00D069E1">
      <w:pPr>
        <w:pStyle w:val="a4"/>
        <w:numPr>
          <w:ilvl w:val="0"/>
          <w:numId w:val="32"/>
        </w:numPr>
        <w:shd w:val="clear" w:color="auto" w:fill="FFFFFF"/>
        <w:tabs>
          <w:tab w:val="left" w:pos="0"/>
        </w:tabs>
        <w:spacing w:after="0" w:line="360" w:lineRule="auto"/>
        <w:ind w:left="0"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формирование умения правильно пользоваться полученным ранее материалом, собранным в процессе самостоятельного наблюдения, выполнения заданий различного характера.</w:t>
      </w:r>
    </w:p>
    <w:p w14:paraId="2187E6E6" w14:textId="77777777" w:rsidR="00B1080D" w:rsidRPr="00D069E1" w:rsidRDefault="00B1080D" w:rsidP="00D069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 xml:space="preserve">Эффективность самостоятельной работы зависит от уровня мотивации ординатора к овладению конкретными знаниями и умениями, наличия навыка самостоятельной работы, сформированного на предыдущих этапах </w:t>
      </w:r>
      <w:r w:rsidRPr="00D069E1">
        <w:rPr>
          <w:rFonts w:ascii="Times New Roman" w:hAnsi="Times New Roman"/>
          <w:color w:val="000000"/>
          <w:sz w:val="28"/>
          <w:szCs w:val="28"/>
        </w:rPr>
        <w:lastRenderedPageBreak/>
        <w:t>обучения, а также от наличия четких ориентиров выполнения самостоятельной работы.</w:t>
      </w:r>
    </w:p>
    <w:p w14:paraId="75B1DABF" w14:textId="77777777" w:rsidR="00B1080D" w:rsidRPr="00D069E1" w:rsidRDefault="00B1080D" w:rsidP="00D069E1">
      <w:pPr>
        <w:tabs>
          <w:tab w:val="left" w:pos="0"/>
        </w:tabs>
        <w:spacing w:after="0" w:line="360" w:lineRule="auto"/>
        <w:ind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ординатора систему знаний. </w:t>
      </w:r>
    </w:p>
    <w:p w14:paraId="4321BF62" w14:textId="77777777" w:rsidR="00B1080D" w:rsidRPr="00D069E1" w:rsidRDefault="00B1080D" w:rsidP="00D069E1">
      <w:pPr>
        <w:tabs>
          <w:tab w:val="left" w:pos="0"/>
        </w:tabs>
        <w:spacing w:after="0" w:line="360" w:lineRule="auto"/>
        <w:ind w:right="225" w:firstLine="55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Для повышения эффективности выполнения самостоятельной работы ординаторов рекомендовано:</w:t>
      </w:r>
    </w:p>
    <w:p w14:paraId="00B7DEF5" w14:textId="77777777" w:rsidR="00B1080D" w:rsidRPr="00D069E1" w:rsidRDefault="00B1080D" w:rsidP="00D069E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руководствоваться тематическим планом самостоятельной работы ординатора, размещенным в электронной информационно-образовательной среде ВолгГМУ;</w:t>
      </w:r>
    </w:p>
    <w:p w14:paraId="28F11401" w14:textId="77777777" w:rsidR="00B1080D" w:rsidRPr="00D069E1" w:rsidRDefault="00B1080D" w:rsidP="00D069E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придерживаться часовой нагрузки, отведенной согласно рабочей программе для самостоятельной работы;</w:t>
      </w:r>
    </w:p>
    <w:p w14:paraId="43992A47" w14:textId="77777777" w:rsidR="00B1080D" w:rsidRPr="00D069E1" w:rsidRDefault="00B1080D" w:rsidP="00D069E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D069E1">
        <w:rPr>
          <w:rFonts w:ascii="Times New Roman" w:hAnsi="Times New Roman"/>
          <w:color w:val="000000"/>
          <w:sz w:val="28"/>
          <w:szCs w:val="28"/>
        </w:rPr>
        <w:t>строго придерживаться установленных форм отчетности и сроков сдачи результатов самостоятельных работ;</w:t>
      </w:r>
    </w:p>
    <w:p w14:paraId="65F7C8CF" w14:textId="77777777" w:rsidR="00B1080D" w:rsidRPr="00D069E1" w:rsidRDefault="00B1080D" w:rsidP="00D069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225" w:firstLine="55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DF9BA4" w14:textId="77777777" w:rsidR="00B1080D" w:rsidRPr="00D069E1" w:rsidRDefault="00B1080D" w:rsidP="00D069E1">
      <w:pPr>
        <w:tabs>
          <w:tab w:val="left" w:pos="0"/>
        </w:tabs>
        <w:spacing w:after="0"/>
        <w:ind w:right="225" w:firstLine="550"/>
        <w:jc w:val="center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5. Рекомендации по подготовке к промежуточной аттестации</w:t>
      </w:r>
    </w:p>
    <w:p w14:paraId="3662D8BE" w14:textId="77777777" w:rsidR="00B1080D" w:rsidRPr="00D069E1" w:rsidRDefault="00B1080D" w:rsidP="00D069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225" w:firstLine="55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bCs/>
          <w:sz w:val="28"/>
          <w:szCs w:val="28"/>
        </w:rPr>
        <w:t>Для успешного прохождения промежуточной аттестации по дисциплине необходимо:</w:t>
      </w:r>
    </w:p>
    <w:p w14:paraId="0921B5BD" w14:textId="77777777" w:rsidR="00B1080D" w:rsidRPr="00D069E1" w:rsidRDefault="00B1080D" w:rsidP="00D069E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right="225" w:firstLine="55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iCs/>
          <w:sz w:val="28"/>
          <w:szCs w:val="28"/>
        </w:rPr>
        <w:t>регулярно</w:t>
      </w:r>
      <w:r w:rsidRPr="00D069E1">
        <w:rPr>
          <w:rFonts w:ascii="Times New Roman" w:hAnsi="Times New Roman"/>
          <w:sz w:val="28"/>
          <w:szCs w:val="28"/>
        </w:rPr>
        <w:t xml:space="preserve"> повторять и прорабатывать материал лекций и учебной литературы в течение всего срока обучения по дисциплине;</w:t>
      </w:r>
    </w:p>
    <w:p w14:paraId="6D45B66D" w14:textId="77777777" w:rsidR="00B1080D" w:rsidRPr="00D069E1" w:rsidRDefault="00B1080D" w:rsidP="00D069E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right="225" w:firstLine="55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iCs/>
          <w:sz w:val="28"/>
          <w:szCs w:val="28"/>
        </w:rPr>
        <w:t>регулярно отрабатывать приобретённые практические навыки</w:t>
      </w:r>
      <w:r w:rsidRPr="00D069E1">
        <w:rPr>
          <w:rFonts w:ascii="Times New Roman" w:hAnsi="Times New Roman"/>
          <w:sz w:val="28"/>
          <w:szCs w:val="28"/>
        </w:rPr>
        <w:t xml:space="preserve"> в течение всего срока обучения по дисциплине.</w:t>
      </w:r>
    </w:p>
    <w:p w14:paraId="2674583A" w14:textId="77777777" w:rsidR="00B1080D" w:rsidRPr="00D069E1" w:rsidRDefault="00B1080D" w:rsidP="00D069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284" w:right="225" w:firstLine="550"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ab/>
      </w:r>
    </w:p>
    <w:p w14:paraId="586980CF" w14:textId="77777777" w:rsidR="00B1080D" w:rsidRPr="00D069E1" w:rsidRDefault="00B1080D" w:rsidP="00D069E1">
      <w:pPr>
        <w:tabs>
          <w:tab w:val="left" w:pos="0"/>
        </w:tabs>
        <w:spacing w:after="0"/>
        <w:ind w:right="225" w:firstLine="550"/>
        <w:jc w:val="center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 xml:space="preserve">6. Перечень рекомендуемой литературы, включая электронные учебные издания </w:t>
      </w:r>
    </w:p>
    <w:p w14:paraId="627F79F0" w14:textId="77777777" w:rsidR="00B1080D" w:rsidRPr="00D069E1" w:rsidRDefault="00B1080D" w:rsidP="00D069E1">
      <w:pPr>
        <w:shd w:val="clear" w:color="auto" w:fill="FFFFFF"/>
        <w:tabs>
          <w:tab w:val="left" w:pos="0"/>
        </w:tabs>
        <w:spacing w:line="240" w:lineRule="auto"/>
        <w:ind w:right="225" w:firstLine="550"/>
        <w:jc w:val="both"/>
        <w:rPr>
          <w:rFonts w:ascii="Times New Roman" w:hAnsi="Times New Roman"/>
          <w:b/>
          <w:i/>
          <w:sz w:val="28"/>
          <w:szCs w:val="28"/>
        </w:rPr>
      </w:pPr>
      <w:r w:rsidRPr="00D069E1">
        <w:rPr>
          <w:rFonts w:ascii="Times New Roman" w:hAnsi="Times New Roman"/>
          <w:b/>
          <w:i/>
          <w:sz w:val="28"/>
          <w:szCs w:val="28"/>
        </w:rPr>
        <w:t>а) Основная</w:t>
      </w:r>
      <w:r w:rsidRPr="00D069E1">
        <w:rPr>
          <w:rFonts w:ascii="Times New Roman" w:hAnsi="Times New Roman"/>
          <w:b/>
          <w:bCs/>
          <w:i/>
          <w:spacing w:val="-7"/>
          <w:sz w:val="28"/>
          <w:szCs w:val="28"/>
        </w:rPr>
        <w:t xml:space="preserve"> литература:</w:t>
      </w:r>
    </w:p>
    <w:tbl>
      <w:tblPr>
        <w:tblW w:w="5390" w:type="pct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085"/>
      </w:tblGrid>
      <w:tr w:rsidR="00B1080D" w:rsidRPr="00D069E1" w14:paraId="74350C78" w14:textId="77777777" w:rsidTr="0069593F">
        <w:trPr>
          <w:tblCellSpacing w:w="15" w:type="dxa"/>
          <w:jc w:val="center"/>
        </w:trPr>
        <w:tc>
          <w:tcPr>
            <w:tcW w:w="6206" w:type="dxa"/>
            <w:vAlign w:val="center"/>
          </w:tcPr>
          <w:p w14:paraId="4F75C5E0" w14:textId="77777777" w:rsidR="00B1080D" w:rsidRPr="00D069E1" w:rsidRDefault="00B1080D" w:rsidP="00D069E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225" w:firstLine="55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069E1">
              <w:rPr>
                <w:rFonts w:ascii="Times New Roman" w:hAnsi="Times New Roman"/>
                <w:bCs/>
                <w:sz w:val="28"/>
                <w:szCs w:val="28"/>
              </w:rPr>
              <w:t xml:space="preserve">1.Артюхина А. И. </w:t>
            </w:r>
            <w:r w:rsidRPr="00D069E1">
              <w:rPr>
                <w:rFonts w:ascii="Times New Roman" w:hAnsi="Times New Roman"/>
                <w:sz w:val="28"/>
                <w:szCs w:val="28"/>
              </w:rPr>
              <w:t>Педагогика [Электронный ресурс] : учеб.-метод. пособие для студентов / А. И. Артюхина, В. И. Чумаков ; ВолгГМУ Минздрава РФ. - Волгоград : Изд-во ВолгГМУ, 2014. - 314, [2] с. : ил. http://library.volgmed.ru/ebs/MObjectDown.asp?MacroName=%C0%F0%F2%FE%F5%E8%ED%E0_%CF%E5%E4%E0%E3%EE%E3%E8%EA%E0_2014&amp;MacroAcc=A&amp;DbVal=47</w:t>
            </w:r>
          </w:p>
        </w:tc>
      </w:tr>
      <w:tr w:rsidR="00B1080D" w:rsidRPr="00D069E1" w14:paraId="6B5BF167" w14:textId="77777777" w:rsidTr="0069593F">
        <w:trPr>
          <w:tblCellSpacing w:w="15" w:type="dxa"/>
          <w:jc w:val="center"/>
        </w:trPr>
        <w:tc>
          <w:tcPr>
            <w:tcW w:w="6206" w:type="dxa"/>
            <w:vAlign w:val="center"/>
          </w:tcPr>
          <w:p w14:paraId="322C5F97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 xml:space="preserve">2.Педагогика и методика преподавания в высшей школе  [Электронный </w:t>
            </w:r>
            <w:r w:rsidRPr="00D069E1">
              <w:rPr>
                <w:rFonts w:ascii="Times New Roman" w:hAnsi="Times New Roman"/>
                <w:sz w:val="28"/>
                <w:szCs w:val="28"/>
              </w:rPr>
              <w:lastRenderedPageBreak/>
              <w:t>ресурс] : учеб. пособие / Артюхина А. И., Чумаков В. И., Кнышова Л. П. и др. ; ВолгГМУ Минздрва РФ . - Волгоград : Изд-во ВолгГМУ , 2016 . - 284, [4] с. : ил. . - Лицензионный договор б/н от 22.03.2016. - Авт. кол. указан на обороте тит. л. - Библиогр. : с. 282-283 http://library.volgmed.ru/ebs/MObjectDown.asp?MacroName=%CF%E5%E4%E0%E3%EE%E3%E8%EA%E0_%EC%E5%F2%EE%E4%E8%EA%E0_%EF%F0%E5%EF%EE%E4_%E2%FB%F1%F8_%F8%EA%EE%EB%FB_2017&amp;MacroAcc=A&amp;DbVal=47</w:t>
            </w:r>
          </w:p>
        </w:tc>
      </w:tr>
    </w:tbl>
    <w:p w14:paraId="4148FC8C" w14:textId="77777777" w:rsidR="00B1080D" w:rsidRPr="00D069E1" w:rsidRDefault="00B1080D" w:rsidP="00D069E1">
      <w:pPr>
        <w:tabs>
          <w:tab w:val="left" w:pos="0"/>
          <w:tab w:val="left" w:pos="993"/>
        </w:tabs>
        <w:spacing w:line="240" w:lineRule="auto"/>
        <w:ind w:right="2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0D51B7" w14:textId="77777777" w:rsidR="00B1080D" w:rsidRPr="00D069E1" w:rsidRDefault="00B1080D" w:rsidP="00D069E1">
      <w:pPr>
        <w:tabs>
          <w:tab w:val="left" w:pos="0"/>
          <w:tab w:val="left" w:pos="993"/>
        </w:tabs>
        <w:spacing w:line="240" w:lineRule="auto"/>
        <w:ind w:right="225" w:firstLine="550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D069E1">
        <w:rPr>
          <w:rFonts w:ascii="Times New Roman" w:hAnsi="Times New Roman"/>
          <w:b/>
          <w:bCs/>
          <w:spacing w:val="-7"/>
          <w:sz w:val="28"/>
          <w:szCs w:val="28"/>
        </w:rPr>
        <w:t xml:space="preserve">б)  </w:t>
      </w:r>
      <w:r w:rsidRPr="00D069E1">
        <w:rPr>
          <w:rFonts w:ascii="Times New Roman" w:hAnsi="Times New Roman"/>
          <w:b/>
          <w:bCs/>
          <w:i/>
          <w:spacing w:val="-7"/>
          <w:sz w:val="28"/>
          <w:szCs w:val="28"/>
        </w:rPr>
        <w:t>Дополнительная литература:</w:t>
      </w:r>
    </w:p>
    <w:tbl>
      <w:tblPr>
        <w:tblW w:w="5390" w:type="pct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085"/>
      </w:tblGrid>
      <w:tr w:rsidR="00B1080D" w:rsidRPr="00D069E1" w14:paraId="2643E649" w14:textId="77777777" w:rsidTr="0069593F">
        <w:trPr>
          <w:tblCellSpacing w:w="15" w:type="dxa"/>
          <w:jc w:val="center"/>
        </w:trPr>
        <w:tc>
          <w:tcPr>
            <w:tcW w:w="6206" w:type="dxa"/>
            <w:vAlign w:val="center"/>
          </w:tcPr>
          <w:p w14:paraId="22049E91" w14:textId="77777777" w:rsidR="00B1080D" w:rsidRPr="00D069E1" w:rsidRDefault="00B1080D" w:rsidP="00D069E1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right="225" w:firstLine="5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9E1">
              <w:rPr>
                <w:rFonts w:ascii="Times New Roman" w:hAnsi="Times New Roman"/>
                <w:bCs/>
                <w:sz w:val="28"/>
                <w:szCs w:val="28"/>
              </w:rPr>
              <w:t xml:space="preserve">1.Александрова М. А. </w:t>
            </w:r>
            <w:r w:rsidRPr="00D069E1">
              <w:rPr>
                <w:rFonts w:ascii="Times New Roman" w:hAnsi="Times New Roman"/>
                <w:sz w:val="28"/>
                <w:szCs w:val="28"/>
              </w:rPr>
              <w:t>Игровые сценарии обучения по предметам естественно-научного цикла [Текст] : метод. пособие / М. А. Александрова. - М. : БИНОМ. Лаб. знаний, [2013]. - 222, [2] с. : ил., [8] с. цв. ил. вкл. + 1 CD-ROM.</w:t>
            </w:r>
          </w:p>
        </w:tc>
      </w:tr>
      <w:tr w:rsidR="00B1080D" w:rsidRPr="00D069E1" w14:paraId="3F600409" w14:textId="77777777" w:rsidTr="0069593F">
        <w:trPr>
          <w:tblCellSpacing w:w="15" w:type="dxa"/>
          <w:jc w:val="center"/>
        </w:trPr>
        <w:tc>
          <w:tcPr>
            <w:tcW w:w="6206" w:type="dxa"/>
            <w:vAlign w:val="center"/>
          </w:tcPr>
          <w:p w14:paraId="15E64E8C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69E1">
              <w:rPr>
                <w:rFonts w:ascii="Times New Roman" w:hAnsi="Times New Roman"/>
                <w:bCs/>
                <w:sz w:val="28"/>
                <w:szCs w:val="28"/>
              </w:rPr>
              <w:t>2.Креативная педагогика. Методология, теория, практика [Электронный ресурс] / под ред. д.т.н., проф. В. В. Попова, акад. РАО Ю.Г. Круглова - М.: БИНОМ, 2014. - http://www.studentlibrary.ru/book/ISBN9785996325238.html</w:t>
            </w:r>
          </w:p>
        </w:tc>
      </w:tr>
      <w:tr w:rsidR="00B1080D" w:rsidRPr="00D069E1" w14:paraId="2C7BCAD6" w14:textId="77777777" w:rsidTr="0069593F">
        <w:trPr>
          <w:tblCellSpacing w:w="15" w:type="dxa"/>
          <w:jc w:val="center"/>
        </w:trPr>
        <w:tc>
          <w:tcPr>
            <w:tcW w:w="6206" w:type="dxa"/>
            <w:vAlign w:val="center"/>
          </w:tcPr>
          <w:p w14:paraId="6187A96E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69E1">
              <w:rPr>
                <w:rFonts w:ascii="Times New Roman" w:hAnsi="Times New Roman"/>
                <w:bCs/>
                <w:sz w:val="28"/>
                <w:szCs w:val="28"/>
              </w:rPr>
              <w:t xml:space="preserve">3.Артюхина А. И. </w:t>
            </w:r>
            <w:r w:rsidRPr="00D069E1">
              <w:rPr>
                <w:rFonts w:ascii="Times New Roman" w:hAnsi="Times New Roman"/>
                <w:sz w:val="28"/>
                <w:szCs w:val="28"/>
              </w:rPr>
              <w:t>Сборник тестовых заданий по педагогике [Электронный ресурс] : учеб. пособие / А. И. Артюхина, В. И. Чумаков ; ВолгГМУ Минздрава РФ. - Волгоград : Изд-во ВолгГМУ, 2014. - 147, [1] с.http://library.volgmed.ru/ebs/MObjectDown.asp?MacroName=%C0%F0%F2%FE%F5%E8%ED%E0_%D1%E1%EE%F0%ED%E8%EA_%F2%E5%F1%F2%EE%E2%FB%F5_%E7%E0%E4%E0%ED%E8%E9_2014&amp;MacroAcc=A&amp;DbVal=47</w:t>
            </w:r>
          </w:p>
        </w:tc>
      </w:tr>
      <w:tr w:rsidR="00B1080D" w:rsidRPr="00D069E1" w14:paraId="2AB3156F" w14:textId="77777777" w:rsidTr="0069593F">
        <w:trPr>
          <w:tblCellSpacing w:w="15" w:type="dxa"/>
          <w:jc w:val="center"/>
        </w:trPr>
        <w:tc>
          <w:tcPr>
            <w:tcW w:w="6206" w:type="dxa"/>
            <w:vAlign w:val="center"/>
          </w:tcPr>
          <w:p w14:paraId="24214079" w14:textId="77777777" w:rsidR="00B1080D" w:rsidRPr="00D069E1" w:rsidRDefault="00B1080D" w:rsidP="00D069E1">
            <w:pPr>
              <w:tabs>
                <w:tab w:val="left" w:pos="0"/>
              </w:tabs>
              <w:spacing w:line="240" w:lineRule="auto"/>
              <w:ind w:right="225" w:firstLine="5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69E1">
              <w:rPr>
                <w:rFonts w:ascii="Times New Roman" w:hAnsi="Times New Roman"/>
                <w:bCs/>
                <w:sz w:val="28"/>
                <w:szCs w:val="28"/>
              </w:rPr>
              <w:t xml:space="preserve">4.Артюхина А. И. </w:t>
            </w:r>
            <w:r w:rsidRPr="00D069E1">
              <w:rPr>
                <w:rFonts w:ascii="Times New Roman" w:hAnsi="Times New Roman"/>
                <w:sz w:val="28"/>
                <w:szCs w:val="28"/>
              </w:rPr>
              <w:t>Самостоятельная работа студентов по педагогике: формирование учебно-исследовательской компетентности [Электронный ресурс] : учеб.-метод. пособие для студентов, обучающихся по дисциплине "Педагогика" / А. И. Артюхина, Е. А. Вахтина, В. И. Чумаков ; ВолгГМУ Минздрава РФ. - Волгоград : Изд-во ВолгГМУ, 2014. - 120, [4] с. : ил. – Режим доступа : http://library.volgmed.ru/ebs/MObjectDown.asp?MacroName=%C0%F0%F2%FE%F5%E8%ED%E0_%D1%E0%EC%EE%F1%F2%EE%FF%F2%E5%EB%FC%ED%E0%FF_%F0%E0%E1_%F1%F2%F3%E4%E5%ED%F2_2014&amp;MacroAcc=A&amp;DbVal=47</w:t>
            </w:r>
          </w:p>
        </w:tc>
      </w:tr>
      <w:tr w:rsidR="00B1080D" w:rsidRPr="00D069E1" w14:paraId="3C145407" w14:textId="77777777" w:rsidTr="0069593F">
        <w:trPr>
          <w:tblCellSpacing w:w="15" w:type="dxa"/>
          <w:jc w:val="center"/>
        </w:trPr>
        <w:tc>
          <w:tcPr>
            <w:tcW w:w="6206" w:type="dxa"/>
            <w:vAlign w:val="center"/>
          </w:tcPr>
          <w:p w14:paraId="334A14FF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69E1">
              <w:rPr>
                <w:rFonts w:ascii="Times New Roman" w:hAnsi="Times New Roman"/>
                <w:bCs/>
                <w:sz w:val="28"/>
                <w:szCs w:val="28"/>
              </w:rPr>
              <w:t xml:space="preserve">5.Артюхина А. И. </w:t>
            </w:r>
            <w:r w:rsidRPr="00D069E1">
              <w:rPr>
                <w:rFonts w:ascii="Times New Roman" w:hAnsi="Times New Roman"/>
                <w:sz w:val="28"/>
                <w:szCs w:val="28"/>
              </w:rPr>
              <w:t>Психолого-педагогическая диагностика [Текст] : учеб.-метод. пособие / А. И. Артюхина, В. И. Чумаков ; ВолгГМУ Минздрава РФ. - Волгоград : Изд-во ВолгГМУ, 2014. - 140, [2] с. : ил.</w:t>
            </w:r>
          </w:p>
        </w:tc>
      </w:tr>
      <w:tr w:rsidR="00B1080D" w:rsidRPr="00D069E1" w14:paraId="57887751" w14:textId="77777777" w:rsidTr="0069593F">
        <w:trPr>
          <w:tblCellSpacing w:w="15" w:type="dxa"/>
          <w:jc w:val="center"/>
        </w:trPr>
        <w:tc>
          <w:tcPr>
            <w:tcW w:w="6206" w:type="dxa"/>
            <w:vAlign w:val="center"/>
          </w:tcPr>
          <w:p w14:paraId="72E85EC4" w14:textId="77777777" w:rsidR="00B1080D" w:rsidRPr="00D069E1" w:rsidRDefault="00B1080D" w:rsidP="00D069E1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225" w:firstLine="5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9E1">
              <w:rPr>
                <w:rFonts w:ascii="Times New Roman" w:hAnsi="Times New Roman"/>
                <w:bCs/>
                <w:sz w:val="28"/>
                <w:szCs w:val="28"/>
              </w:rPr>
              <w:t xml:space="preserve">6.Артюхина А. И. </w:t>
            </w:r>
            <w:r w:rsidRPr="00D069E1">
              <w:rPr>
                <w:rFonts w:ascii="Times New Roman" w:hAnsi="Times New Roman"/>
                <w:sz w:val="28"/>
                <w:szCs w:val="28"/>
              </w:rPr>
              <w:t>Игровые технологии в фармацевтическом образовании [Электронный ресурс] : учеб. пособие для обучающихся по основным программам высш. образования - программам подготовки науч.-пед. кадров в аспирантуре по направлению подготовки "Фармация" / А. И. Артюхина, Л. М. Ганичева, В. И. Чумаков ; ВолгГМУ Минздрава РФ. – Волгоград : Изд-во ВолгГМУ, 2015. - 149, [3] с. - (Школа педагогического мастерства). http://library.volgmed.ru/ebs/MObjectDown.asp?MacroName=%C0%F0%F2%FE%F5</w:t>
            </w:r>
            <w:r w:rsidRPr="00D069E1">
              <w:rPr>
                <w:rFonts w:ascii="Times New Roman" w:hAnsi="Times New Roman"/>
                <w:sz w:val="28"/>
                <w:szCs w:val="28"/>
              </w:rPr>
              <w:lastRenderedPageBreak/>
              <w:t>%E8%ED%E0_%C8%E3%F0%EE%E2.%F2%E5%F5%ED%EE%EB%EE%E3%E8%E8_2015&amp;MacroAcc=A&amp;DbVal=47</w:t>
            </w:r>
          </w:p>
        </w:tc>
      </w:tr>
      <w:tr w:rsidR="00B1080D" w:rsidRPr="00D069E1" w14:paraId="6F682FF4" w14:textId="77777777" w:rsidTr="0069593F">
        <w:trPr>
          <w:tblCellSpacing w:w="15" w:type="dxa"/>
          <w:jc w:val="center"/>
        </w:trPr>
        <w:tc>
          <w:tcPr>
            <w:tcW w:w="6206" w:type="dxa"/>
            <w:vAlign w:val="center"/>
          </w:tcPr>
          <w:p w14:paraId="295650D8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69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7.Артюхина А. И. </w:t>
            </w:r>
            <w:r w:rsidRPr="00D069E1">
              <w:rPr>
                <w:rFonts w:ascii="Times New Roman" w:hAnsi="Times New Roman"/>
                <w:sz w:val="28"/>
                <w:szCs w:val="28"/>
              </w:rPr>
              <w:t>Интерактивные методы обучения в медицинском вузе [Текст] : учеб. пособие для доп. проф. образования преподавателей, участвующих в обеспечении образоват. программ группы Здравоохранение / А. И. Артюхина, В. И. Чумаков ; ВолгГМУ Минздрава РФ ; худож.-ил. М. Ю. Будников. - Волгоград : Изд-во ВолгГМУ, 2012. - 210, [2] с. : ил.</w:t>
            </w:r>
          </w:p>
        </w:tc>
      </w:tr>
      <w:tr w:rsidR="00B1080D" w:rsidRPr="00D069E1" w14:paraId="4AA43783" w14:textId="77777777" w:rsidTr="0069593F">
        <w:trPr>
          <w:tblCellSpacing w:w="15" w:type="dxa"/>
          <w:jc w:val="center"/>
        </w:trPr>
        <w:tc>
          <w:tcPr>
            <w:tcW w:w="6206" w:type="dxa"/>
            <w:vAlign w:val="center"/>
          </w:tcPr>
          <w:p w14:paraId="0B049A68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>8.Сорокопуд Ю. В. Педагогика высшей школы [Текст] : учеб. пособие для магистров, аспирантов и слушателей системы повышения квалификации и переподготовки, обучающихся по доп. программе для получения квалификации "Преподаватель высшей школы" / Сорокопуд Ю. В. - Ростов н/Д : Феникс, 2011. - 543, [1]</w:t>
            </w:r>
          </w:p>
        </w:tc>
      </w:tr>
      <w:tr w:rsidR="00B1080D" w:rsidRPr="00D069E1" w14:paraId="27041F2A" w14:textId="77777777" w:rsidTr="0069593F">
        <w:trPr>
          <w:tblCellSpacing w:w="15" w:type="dxa"/>
          <w:jc w:val="center"/>
        </w:trPr>
        <w:tc>
          <w:tcPr>
            <w:tcW w:w="6206" w:type="dxa"/>
            <w:vAlign w:val="center"/>
          </w:tcPr>
          <w:p w14:paraId="18F26B1E" w14:textId="77777777" w:rsidR="00B1080D" w:rsidRPr="00D069E1" w:rsidRDefault="00B1080D" w:rsidP="00D069E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225" w:firstLine="55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069E1">
              <w:rPr>
                <w:rFonts w:ascii="Times New Roman" w:hAnsi="Times New Roman"/>
                <w:bCs/>
                <w:sz w:val="28"/>
                <w:szCs w:val="28"/>
              </w:rPr>
              <w:t>9.Современные образовательные технологии</w:t>
            </w:r>
            <w:r w:rsidRPr="00D069E1">
              <w:rPr>
                <w:rFonts w:ascii="Times New Roman" w:hAnsi="Times New Roman"/>
                <w:sz w:val="28"/>
                <w:szCs w:val="28"/>
              </w:rPr>
              <w:t xml:space="preserve"> [Текст] : учеб. пособие для студентов, магистрантов, аспирантов, докторантов, школьных педагогов и вуз. преподавателей / Н. В. Бордовская [и др.] ; под ред. Н. В. Бордовской. - 3-е изд., стер. - М. : КноРус, 2013. - 432 с. : ил.</w:t>
            </w:r>
          </w:p>
        </w:tc>
      </w:tr>
    </w:tbl>
    <w:p w14:paraId="642C49C0" w14:textId="77777777" w:rsidR="00B1080D" w:rsidRPr="00D069E1" w:rsidRDefault="00B1080D" w:rsidP="00D069E1">
      <w:pPr>
        <w:tabs>
          <w:tab w:val="left" w:pos="0"/>
        </w:tabs>
        <w:spacing w:after="120" w:line="240" w:lineRule="auto"/>
        <w:ind w:left="284" w:right="225" w:firstLine="550"/>
        <w:rPr>
          <w:rFonts w:ascii="Times New Roman" w:hAnsi="Times New Roman"/>
          <w:b/>
          <w:iCs/>
          <w:sz w:val="28"/>
          <w:szCs w:val="28"/>
        </w:rPr>
      </w:pPr>
    </w:p>
    <w:p w14:paraId="12162D22" w14:textId="77777777" w:rsidR="00B1080D" w:rsidRPr="00D069E1" w:rsidRDefault="00B1080D" w:rsidP="00D069E1">
      <w:pPr>
        <w:tabs>
          <w:tab w:val="left" w:pos="0"/>
        </w:tabs>
        <w:spacing w:after="0" w:line="360" w:lineRule="auto"/>
        <w:ind w:left="284" w:right="225" w:firstLine="550"/>
        <w:rPr>
          <w:rFonts w:ascii="Times New Roman" w:hAnsi="Times New Roman"/>
          <w:b/>
          <w:iCs/>
          <w:sz w:val="28"/>
          <w:szCs w:val="28"/>
        </w:rPr>
      </w:pPr>
      <w:r w:rsidRPr="00D069E1">
        <w:rPr>
          <w:rFonts w:ascii="Times New Roman" w:hAnsi="Times New Roman"/>
          <w:b/>
          <w:iCs/>
          <w:sz w:val="28"/>
          <w:szCs w:val="28"/>
        </w:rPr>
        <w:t>в)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069E1">
        <w:rPr>
          <w:rFonts w:ascii="Times New Roman" w:hAnsi="Times New Roman"/>
          <w:b/>
          <w:iCs/>
          <w:sz w:val="28"/>
          <w:szCs w:val="28"/>
        </w:rPr>
        <w:t>Периодические издания (специальные, ведомственные журналы):</w:t>
      </w:r>
    </w:p>
    <w:p w14:paraId="77CE37C8" w14:textId="77777777" w:rsidR="00B1080D" w:rsidRPr="00D069E1" w:rsidRDefault="00B1080D" w:rsidP="00D069E1">
      <w:pPr>
        <w:tabs>
          <w:tab w:val="left" w:pos="0"/>
        </w:tabs>
        <w:spacing w:after="0" w:line="360" w:lineRule="auto"/>
        <w:ind w:left="284" w:right="225" w:firstLine="550"/>
        <w:rPr>
          <w:rFonts w:ascii="Times New Roman" w:hAnsi="Times New Roman"/>
          <w:iCs/>
          <w:sz w:val="28"/>
          <w:szCs w:val="28"/>
        </w:rPr>
      </w:pPr>
      <w:r w:rsidRPr="00D069E1">
        <w:rPr>
          <w:rFonts w:ascii="Times New Roman" w:hAnsi="Times New Roman"/>
          <w:iCs/>
          <w:sz w:val="28"/>
          <w:szCs w:val="28"/>
        </w:rPr>
        <w:t>1. Медицинское образование и вузовская наука</w:t>
      </w:r>
    </w:p>
    <w:p w14:paraId="3D3EE9F8" w14:textId="77777777" w:rsidR="00B1080D" w:rsidRPr="00D069E1" w:rsidRDefault="00B1080D" w:rsidP="00D069E1">
      <w:pPr>
        <w:tabs>
          <w:tab w:val="left" w:pos="0"/>
        </w:tabs>
        <w:spacing w:after="0" w:line="360" w:lineRule="auto"/>
        <w:ind w:left="284" w:right="225" w:firstLine="550"/>
        <w:rPr>
          <w:rFonts w:ascii="Times New Roman" w:hAnsi="Times New Roman"/>
          <w:iCs/>
          <w:sz w:val="28"/>
          <w:szCs w:val="28"/>
        </w:rPr>
      </w:pPr>
      <w:r w:rsidRPr="00D069E1">
        <w:rPr>
          <w:rFonts w:ascii="Times New Roman" w:hAnsi="Times New Roman"/>
          <w:iCs/>
          <w:sz w:val="28"/>
          <w:szCs w:val="28"/>
        </w:rPr>
        <w:t>2. Высшая школа</w:t>
      </w:r>
    </w:p>
    <w:p w14:paraId="31A2A1BE" w14:textId="77777777" w:rsidR="00B1080D" w:rsidRPr="00D069E1" w:rsidRDefault="00B1080D" w:rsidP="00D069E1">
      <w:pPr>
        <w:tabs>
          <w:tab w:val="left" w:pos="0"/>
        </w:tabs>
        <w:spacing w:after="0" w:line="360" w:lineRule="auto"/>
        <w:ind w:left="284" w:right="225" w:firstLine="550"/>
        <w:rPr>
          <w:rFonts w:ascii="Times New Roman" w:hAnsi="Times New Roman"/>
          <w:color w:val="404040"/>
          <w:sz w:val="28"/>
          <w:szCs w:val="28"/>
          <w:shd w:val="clear" w:color="auto" w:fill="FFFFFF"/>
        </w:rPr>
      </w:pPr>
      <w:r w:rsidRPr="00D069E1">
        <w:rPr>
          <w:rFonts w:ascii="Times New Roman" w:hAnsi="Times New Roman"/>
          <w:iCs/>
          <w:sz w:val="28"/>
          <w:szCs w:val="28"/>
        </w:rPr>
        <w:t xml:space="preserve">3. </w:t>
      </w:r>
      <w:r w:rsidRPr="00D069E1">
        <w:rPr>
          <w:rFonts w:ascii="Times New Roman" w:hAnsi="Times New Roman"/>
          <w:color w:val="404040"/>
          <w:sz w:val="28"/>
          <w:szCs w:val="28"/>
          <w:shd w:val="clear" w:color="auto" w:fill="FFFFFF"/>
        </w:rPr>
        <w:t>«</w:t>
      </w:r>
      <w:r w:rsidRPr="00D069E1">
        <w:rPr>
          <w:rFonts w:ascii="Times New Roman" w:hAnsi="Times New Roman"/>
          <w:bCs/>
          <w:color w:val="404040"/>
          <w:sz w:val="28"/>
          <w:szCs w:val="28"/>
          <w:shd w:val="clear" w:color="auto" w:fill="FFFFFF"/>
        </w:rPr>
        <w:t>Alma Mater</w:t>
      </w:r>
      <w:r w:rsidRPr="00D069E1">
        <w:rPr>
          <w:rFonts w:ascii="Times New Roman" w:hAnsi="Times New Roman"/>
          <w:color w:val="404040"/>
          <w:sz w:val="28"/>
          <w:szCs w:val="28"/>
          <w:shd w:val="clear" w:color="auto" w:fill="FFFFFF"/>
        </w:rPr>
        <w:t>» (Вестник высшей школы)</w:t>
      </w:r>
    </w:p>
    <w:p w14:paraId="4723B6E9" w14:textId="77777777" w:rsidR="00B1080D" w:rsidRPr="00D069E1" w:rsidRDefault="00B1080D" w:rsidP="00D069E1">
      <w:pPr>
        <w:tabs>
          <w:tab w:val="left" w:pos="0"/>
        </w:tabs>
        <w:spacing w:after="0" w:line="360" w:lineRule="auto"/>
        <w:ind w:left="284" w:right="225" w:firstLine="550"/>
        <w:rPr>
          <w:rFonts w:ascii="Times New Roman" w:hAnsi="Times New Roman"/>
          <w:iCs/>
          <w:sz w:val="28"/>
          <w:szCs w:val="28"/>
        </w:rPr>
      </w:pPr>
      <w:r w:rsidRPr="00D069E1">
        <w:rPr>
          <w:rFonts w:ascii="Times New Roman" w:hAnsi="Times New Roman"/>
          <w:iCs/>
          <w:sz w:val="28"/>
          <w:szCs w:val="28"/>
        </w:rPr>
        <w:t>4. Высшее образование в России</w:t>
      </w:r>
    </w:p>
    <w:p w14:paraId="402CEE06" w14:textId="77777777" w:rsidR="00B1080D" w:rsidRPr="00D069E1" w:rsidRDefault="00B1080D" w:rsidP="00D069E1">
      <w:pPr>
        <w:tabs>
          <w:tab w:val="left" w:pos="0"/>
        </w:tabs>
        <w:spacing w:after="0" w:line="360" w:lineRule="auto"/>
        <w:ind w:left="284" w:right="225" w:firstLine="550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iCs/>
          <w:sz w:val="28"/>
          <w:szCs w:val="28"/>
        </w:rPr>
        <w:t xml:space="preserve">5. Медицина и образование в Сибири  </w:t>
      </w:r>
      <w:hyperlink r:id="rId8" w:history="1">
        <w:r w:rsidRPr="00D069E1">
          <w:rPr>
            <w:rFonts w:ascii="Times New Roman" w:hAnsi="Times New Roman"/>
            <w:color w:val="0000FF"/>
            <w:sz w:val="28"/>
            <w:szCs w:val="28"/>
            <w:u w:val="single"/>
          </w:rPr>
          <w:t>http://www.ngmu.ru/cozo/mos/</w:t>
        </w:r>
      </w:hyperlink>
    </w:p>
    <w:p w14:paraId="16B42CCE" w14:textId="77777777" w:rsidR="00B1080D" w:rsidRPr="00D069E1" w:rsidRDefault="00B1080D" w:rsidP="00D069E1">
      <w:pPr>
        <w:widowControl w:val="0"/>
        <w:tabs>
          <w:tab w:val="left" w:pos="0"/>
        </w:tabs>
        <w:suppressAutoHyphens/>
        <w:spacing w:after="0" w:line="360" w:lineRule="auto"/>
        <w:ind w:left="284" w:right="225"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6. Высшее образование сегодня</w:t>
      </w:r>
    </w:p>
    <w:p w14:paraId="19279F66" w14:textId="77777777" w:rsidR="00B1080D" w:rsidRPr="00D069E1" w:rsidRDefault="00B1080D" w:rsidP="00D069E1">
      <w:pPr>
        <w:widowControl w:val="0"/>
        <w:shd w:val="clear" w:color="auto" w:fill="FFFFFF"/>
        <w:tabs>
          <w:tab w:val="left" w:pos="0"/>
        </w:tabs>
        <w:spacing w:after="0" w:line="360" w:lineRule="auto"/>
        <w:ind w:right="225" w:firstLine="550"/>
        <w:jc w:val="both"/>
        <w:rPr>
          <w:rFonts w:ascii="Times New Roman" w:hAnsi="Times New Roman"/>
          <w:b/>
          <w:bCs/>
          <w:sz w:val="28"/>
          <w:szCs w:val="28"/>
        </w:rPr>
      </w:pPr>
      <w:r w:rsidRPr="00D069E1">
        <w:rPr>
          <w:rFonts w:ascii="Times New Roman" w:hAnsi="Times New Roman"/>
          <w:b/>
          <w:bCs/>
          <w:sz w:val="28"/>
          <w:szCs w:val="28"/>
        </w:rPr>
        <w:t>в) Программное обеспечение и Интернет-ресурсы:</w:t>
      </w:r>
    </w:p>
    <w:p w14:paraId="201AC740" w14:textId="77777777" w:rsidR="00B1080D" w:rsidRPr="00D069E1" w:rsidRDefault="00B1080D" w:rsidP="00D069E1">
      <w:pPr>
        <w:widowControl w:val="0"/>
        <w:tabs>
          <w:tab w:val="left" w:pos="0"/>
        </w:tabs>
        <w:spacing w:after="0" w:line="360" w:lineRule="auto"/>
        <w:ind w:left="283" w:right="225" w:firstLine="550"/>
        <w:rPr>
          <w:rFonts w:ascii="Times New Roman" w:hAnsi="Times New Roman"/>
          <w:iCs/>
          <w:sz w:val="28"/>
          <w:szCs w:val="28"/>
        </w:rPr>
      </w:pPr>
      <w:r w:rsidRPr="00D069E1">
        <w:rPr>
          <w:rFonts w:ascii="Times New Roman" w:hAnsi="Times New Roman"/>
          <w:sz w:val="28"/>
          <w:szCs w:val="28"/>
        </w:rPr>
        <w:t>Электронные ресурсы: базы данных, информационно-справочные и поисковые системы - Интернет ресурсы, отвечающие тематике дисциплины, в том числе:</w:t>
      </w:r>
    </w:p>
    <w:p w14:paraId="3E5AA8C2" w14:textId="77777777" w:rsidR="00B1080D" w:rsidRPr="00D069E1" w:rsidRDefault="00B1080D" w:rsidP="00D069E1">
      <w:pPr>
        <w:tabs>
          <w:tab w:val="left" w:pos="0"/>
        </w:tabs>
        <w:spacing w:after="0" w:line="240" w:lineRule="auto"/>
        <w:ind w:right="225" w:firstLine="55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5059"/>
        <w:gridCol w:w="3413"/>
      </w:tblGrid>
      <w:tr w:rsidR="00B1080D" w:rsidRPr="00D069E1" w14:paraId="71154C2D" w14:textId="77777777" w:rsidTr="00D069E1">
        <w:tc>
          <w:tcPr>
            <w:tcW w:w="1099" w:type="dxa"/>
          </w:tcPr>
          <w:p w14:paraId="3708F165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69E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6D217E24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69E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059" w:type="dxa"/>
          </w:tcPr>
          <w:p w14:paraId="38F10BBD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>Ссылка на информационный ресурс</w:t>
            </w:r>
            <w:r w:rsidRPr="00D069E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13" w:type="dxa"/>
          </w:tcPr>
          <w:p w14:paraId="125C116D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>Доступность</w:t>
            </w:r>
          </w:p>
        </w:tc>
      </w:tr>
      <w:tr w:rsidR="00B1080D" w:rsidRPr="00D069E1" w14:paraId="26C26233" w14:textId="77777777" w:rsidTr="00D069E1">
        <w:tc>
          <w:tcPr>
            <w:tcW w:w="1099" w:type="dxa"/>
          </w:tcPr>
          <w:p w14:paraId="5918426C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59" w:type="dxa"/>
          </w:tcPr>
          <w:p w14:paraId="12B90E9E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 xml:space="preserve">Электронно-библиотечная система ВолгГМУ Режим доступа:   </w:t>
            </w:r>
            <w:hyperlink r:id="rId9" w:history="1">
              <w:r w:rsidRPr="00D069E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http://lib.volgmed.ru/index.php?id=122</w:t>
              </w:r>
            </w:hyperlink>
          </w:p>
          <w:p w14:paraId="60726DA8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3" w:type="dxa"/>
          </w:tcPr>
          <w:p w14:paraId="20E5B0F5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B1080D" w:rsidRPr="00D069E1" w14:paraId="557AF83D" w14:textId="77777777" w:rsidTr="00D069E1">
        <w:tc>
          <w:tcPr>
            <w:tcW w:w="1099" w:type="dxa"/>
          </w:tcPr>
          <w:p w14:paraId="0A3E050A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>2</w:t>
            </w:r>
            <w:r w:rsidRPr="00D069E1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5059" w:type="dxa"/>
          </w:tcPr>
          <w:p w14:paraId="08540131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Научная электронная библиотека </w:t>
            </w:r>
            <w:r w:rsidRPr="00D069E1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D069E1">
              <w:rPr>
                <w:rFonts w:ascii="Times New Roman" w:hAnsi="Times New Roman"/>
                <w:sz w:val="28"/>
                <w:szCs w:val="28"/>
                <w:lang w:val="en-US"/>
              </w:rPr>
              <w:t>eLibrary</w:t>
            </w:r>
            <w:r w:rsidRPr="00D069E1">
              <w:rPr>
                <w:rFonts w:ascii="Times New Roman" w:hAnsi="Times New Roman"/>
                <w:sz w:val="28"/>
                <w:szCs w:val="28"/>
              </w:rPr>
              <w:t>) Режим доступа: http://</w:t>
            </w:r>
            <w:r w:rsidRPr="00D069E1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D069E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069E1">
              <w:rPr>
                <w:rFonts w:ascii="Times New Roman" w:hAnsi="Times New Roman"/>
                <w:sz w:val="28"/>
                <w:szCs w:val="28"/>
                <w:lang w:val="en-US"/>
              </w:rPr>
              <w:t>eLibrary</w:t>
            </w:r>
            <w:r w:rsidRPr="00D069E1">
              <w:rPr>
                <w:rFonts w:ascii="Times New Roman" w:hAnsi="Times New Roman"/>
                <w:sz w:val="28"/>
                <w:szCs w:val="28"/>
              </w:rPr>
              <w:t>.</w:t>
            </w:r>
            <w:r w:rsidRPr="00D069E1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  <w:p w14:paraId="19BE5CE4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3" w:type="dxa"/>
          </w:tcPr>
          <w:p w14:paraId="36FE5120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lastRenderedPageBreak/>
              <w:t>Свободный доступ</w:t>
            </w:r>
          </w:p>
        </w:tc>
      </w:tr>
      <w:tr w:rsidR="00B1080D" w:rsidRPr="00D069E1" w14:paraId="29EDF7FF" w14:textId="77777777" w:rsidTr="00D069E1">
        <w:tc>
          <w:tcPr>
            <w:tcW w:w="1099" w:type="dxa"/>
          </w:tcPr>
          <w:p w14:paraId="69921E2A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59" w:type="dxa"/>
          </w:tcPr>
          <w:p w14:paraId="259C2194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 xml:space="preserve">База данных </w:t>
            </w:r>
            <w:r w:rsidRPr="00D069E1">
              <w:rPr>
                <w:rFonts w:ascii="Times New Roman" w:hAnsi="Times New Roman"/>
                <w:sz w:val="28"/>
                <w:szCs w:val="28"/>
                <w:lang w:val="en-US"/>
              </w:rPr>
              <w:t>Scopus</w:t>
            </w:r>
            <w:r w:rsidRPr="00D069E1">
              <w:rPr>
                <w:rFonts w:ascii="Times New Roman" w:hAnsi="Times New Roman"/>
                <w:sz w:val="28"/>
                <w:szCs w:val="28"/>
              </w:rPr>
              <w:t xml:space="preserve"> (http://</w:t>
            </w:r>
            <w:r w:rsidRPr="00D069E1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D069E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069E1">
              <w:rPr>
                <w:rFonts w:ascii="Times New Roman" w:hAnsi="Times New Roman"/>
                <w:sz w:val="28"/>
                <w:szCs w:val="28"/>
                <w:lang w:val="en-US"/>
              </w:rPr>
              <w:t>Scopus</w:t>
            </w:r>
            <w:r w:rsidRPr="00D069E1">
              <w:rPr>
                <w:rFonts w:ascii="Times New Roman" w:hAnsi="Times New Roman"/>
                <w:sz w:val="28"/>
                <w:szCs w:val="28"/>
              </w:rPr>
              <w:t>.</w:t>
            </w:r>
            <w:r w:rsidRPr="00D069E1"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  <w:r w:rsidRPr="00D069E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1C0E8F4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3" w:type="dxa"/>
          </w:tcPr>
          <w:p w14:paraId="10B5CFB4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B1080D" w:rsidRPr="00D069E1" w14:paraId="21A949E9" w14:textId="77777777" w:rsidTr="00D069E1">
        <w:tc>
          <w:tcPr>
            <w:tcW w:w="1099" w:type="dxa"/>
          </w:tcPr>
          <w:p w14:paraId="294FAFAE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59" w:type="dxa"/>
          </w:tcPr>
          <w:p w14:paraId="711368F8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«Единое окно доступа к образовательным ресурсам» Режим доступа </w:t>
            </w:r>
            <w:hyperlink r:id="rId10" w:history="1">
              <w:r w:rsidRPr="00D069E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http://</w:t>
              </w:r>
              <w:r w:rsidRPr="00D069E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window</w:t>
              </w:r>
              <w:r w:rsidRPr="00D069E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D069E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edu</w:t>
              </w:r>
              <w:r w:rsidRPr="00D069E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D069E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3413" w:type="dxa"/>
          </w:tcPr>
          <w:p w14:paraId="10AEEC3B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B1080D" w:rsidRPr="00D069E1" w14:paraId="70C774BA" w14:textId="77777777" w:rsidTr="00D069E1">
        <w:tc>
          <w:tcPr>
            <w:tcW w:w="1099" w:type="dxa"/>
          </w:tcPr>
          <w:p w14:paraId="76852524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059" w:type="dxa"/>
          </w:tcPr>
          <w:p w14:paraId="6CEECA70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 xml:space="preserve">Электронно-библиотечная система «Лань» Режим доступа: </w:t>
            </w:r>
            <w:hyperlink r:id="rId11" w:history="1">
              <w:r w:rsidRPr="00D069E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https://e.lanbook.com/</w:t>
              </w:r>
            </w:hyperlink>
          </w:p>
          <w:p w14:paraId="1FD92E57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3" w:type="dxa"/>
          </w:tcPr>
          <w:p w14:paraId="69D378A0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B1080D" w:rsidRPr="00D069E1" w14:paraId="07BCAC6B" w14:textId="77777777" w:rsidTr="00D069E1">
        <w:tc>
          <w:tcPr>
            <w:tcW w:w="1099" w:type="dxa"/>
          </w:tcPr>
          <w:p w14:paraId="2ED60546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059" w:type="dxa"/>
          </w:tcPr>
          <w:p w14:paraId="63951217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>Школа педагогического мастерства ВолгГМУ. Режим доступа:</w:t>
            </w:r>
            <w:hyperlink r:id="rId12" w:history="1">
              <w:r w:rsidRPr="00D069E1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http://www.volgmed.ru/ru/files/list/6471/?dept=161&amp;rdir=6471</w:t>
              </w:r>
            </w:hyperlink>
          </w:p>
        </w:tc>
        <w:tc>
          <w:tcPr>
            <w:tcW w:w="3413" w:type="dxa"/>
          </w:tcPr>
          <w:p w14:paraId="68E3D704" w14:textId="77777777" w:rsidR="00B1080D" w:rsidRPr="00D069E1" w:rsidRDefault="00B1080D" w:rsidP="00D069E1">
            <w:pPr>
              <w:tabs>
                <w:tab w:val="left" w:pos="0"/>
              </w:tabs>
              <w:spacing w:after="0" w:line="240" w:lineRule="auto"/>
              <w:ind w:right="225" w:firstLine="55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69E1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</w:tbl>
    <w:p w14:paraId="6C2F30ED" w14:textId="77777777" w:rsidR="00B1080D" w:rsidRPr="00D069E1" w:rsidRDefault="00B1080D" w:rsidP="00D069E1">
      <w:pPr>
        <w:tabs>
          <w:tab w:val="left" w:pos="0"/>
        </w:tabs>
        <w:spacing w:after="0" w:line="240" w:lineRule="atLeast"/>
        <w:ind w:right="225" w:firstLine="550"/>
        <w:outlineLvl w:val="1"/>
        <w:rPr>
          <w:rFonts w:ascii="Times New Roman" w:hAnsi="Times New Roman"/>
          <w:sz w:val="28"/>
          <w:szCs w:val="28"/>
        </w:rPr>
      </w:pPr>
    </w:p>
    <w:sectPr w:rsidR="00B1080D" w:rsidRPr="00D069E1" w:rsidSect="00057196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D7CC" w14:textId="77777777" w:rsidR="00B01877" w:rsidRDefault="00B01877" w:rsidP="00265D7B">
      <w:pPr>
        <w:spacing w:after="0" w:line="240" w:lineRule="auto"/>
      </w:pPr>
      <w:r>
        <w:separator/>
      </w:r>
    </w:p>
  </w:endnote>
  <w:endnote w:type="continuationSeparator" w:id="0">
    <w:p w14:paraId="6059F43D" w14:textId="77777777" w:rsidR="00B01877" w:rsidRDefault="00B01877" w:rsidP="0026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072B" w14:textId="77777777" w:rsidR="00B1080D" w:rsidRPr="00057196" w:rsidRDefault="00394FFB" w:rsidP="00057196">
    <w:pPr>
      <w:pStyle w:val="a8"/>
      <w:jc w:val="right"/>
      <w:rPr>
        <w:rFonts w:ascii="Times New Roman" w:hAnsi="Times New Roman"/>
        <w:sz w:val="24"/>
      </w:rPr>
    </w:pPr>
    <w:r w:rsidRPr="00057196">
      <w:rPr>
        <w:rFonts w:ascii="Times New Roman" w:hAnsi="Times New Roman"/>
        <w:sz w:val="24"/>
      </w:rPr>
      <w:fldChar w:fldCharType="begin"/>
    </w:r>
    <w:r w:rsidR="00B1080D" w:rsidRPr="00057196">
      <w:rPr>
        <w:rFonts w:ascii="Times New Roman" w:hAnsi="Times New Roman"/>
        <w:sz w:val="24"/>
      </w:rPr>
      <w:instrText xml:space="preserve"> PAGE   \* MERGEFORMAT </w:instrText>
    </w:r>
    <w:r w:rsidRPr="00057196">
      <w:rPr>
        <w:rFonts w:ascii="Times New Roman" w:hAnsi="Times New Roman"/>
        <w:sz w:val="24"/>
      </w:rPr>
      <w:fldChar w:fldCharType="separate"/>
    </w:r>
    <w:r w:rsidR="00612A4C">
      <w:rPr>
        <w:rFonts w:ascii="Times New Roman" w:hAnsi="Times New Roman"/>
        <w:noProof/>
        <w:sz w:val="24"/>
      </w:rPr>
      <w:t>2</w:t>
    </w:r>
    <w:r w:rsidRPr="00057196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CBC3" w14:textId="77777777" w:rsidR="00B01877" w:rsidRDefault="00B01877" w:rsidP="00265D7B">
      <w:pPr>
        <w:spacing w:after="0" w:line="240" w:lineRule="auto"/>
      </w:pPr>
      <w:r>
        <w:separator/>
      </w:r>
    </w:p>
  </w:footnote>
  <w:footnote w:type="continuationSeparator" w:id="0">
    <w:p w14:paraId="4442FF85" w14:textId="77777777" w:rsidR="00B01877" w:rsidRDefault="00B01877" w:rsidP="00265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84C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6" w15:restartNumberingAfterBreak="0">
    <w:nsid w:val="00000016"/>
    <w:multiLevelType w:val="multilevel"/>
    <w:tmpl w:val="D3A02B94"/>
    <w:name w:val="WW8Num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18"/>
    <w:multiLevelType w:val="multilevel"/>
    <w:tmpl w:val="00000018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8" w15:restartNumberingAfterBreak="0">
    <w:nsid w:val="005F7028"/>
    <w:multiLevelType w:val="hybridMultilevel"/>
    <w:tmpl w:val="1602B2F0"/>
    <w:lvl w:ilvl="0" w:tplc="38928D18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A071AF"/>
    <w:multiLevelType w:val="hybridMultilevel"/>
    <w:tmpl w:val="406613EC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83A3C48"/>
    <w:multiLevelType w:val="hybridMultilevel"/>
    <w:tmpl w:val="AF4E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100947"/>
    <w:multiLevelType w:val="hybridMultilevel"/>
    <w:tmpl w:val="1610C74C"/>
    <w:lvl w:ilvl="0" w:tplc="8FE821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7A5B77"/>
    <w:multiLevelType w:val="hybridMultilevel"/>
    <w:tmpl w:val="E970351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0F4D3778"/>
    <w:multiLevelType w:val="hybridMultilevel"/>
    <w:tmpl w:val="249E4A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ED552C"/>
    <w:multiLevelType w:val="hybridMultilevel"/>
    <w:tmpl w:val="A244B8D8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26D225B"/>
    <w:multiLevelType w:val="hybridMultilevel"/>
    <w:tmpl w:val="FE32897E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1C53A7"/>
    <w:multiLevelType w:val="hybridMultilevel"/>
    <w:tmpl w:val="9CDE5FF2"/>
    <w:lvl w:ilvl="0" w:tplc="F37C9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666070"/>
    <w:multiLevelType w:val="hybridMultilevel"/>
    <w:tmpl w:val="FC82B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187989"/>
    <w:multiLevelType w:val="hybridMultilevel"/>
    <w:tmpl w:val="A50AEECC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1ED86A2F"/>
    <w:multiLevelType w:val="hybridMultilevel"/>
    <w:tmpl w:val="ADA2A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495A1A"/>
    <w:multiLevelType w:val="hybridMultilevel"/>
    <w:tmpl w:val="6CF2F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F937E97"/>
    <w:multiLevelType w:val="hybridMultilevel"/>
    <w:tmpl w:val="8006EBF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18A65D6"/>
    <w:multiLevelType w:val="hybridMultilevel"/>
    <w:tmpl w:val="F2BCA170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2E1911"/>
    <w:multiLevelType w:val="hybridMultilevel"/>
    <w:tmpl w:val="88C2E476"/>
    <w:lvl w:ilvl="0" w:tplc="8FE821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74131B8"/>
    <w:multiLevelType w:val="hybridMultilevel"/>
    <w:tmpl w:val="586E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A4E1AF2"/>
    <w:multiLevelType w:val="hybridMultilevel"/>
    <w:tmpl w:val="BA4E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B0F0BD8"/>
    <w:multiLevelType w:val="hybridMultilevel"/>
    <w:tmpl w:val="7B7A8116"/>
    <w:lvl w:ilvl="0" w:tplc="B760863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2DCC365D"/>
    <w:multiLevelType w:val="hybridMultilevel"/>
    <w:tmpl w:val="1610C74C"/>
    <w:lvl w:ilvl="0" w:tplc="8FE821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67D1C06"/>
    <w:multiLevelType w:val="hybridMultilevel"/>
    <w:tmpl w:val="7DDAA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E447A49"/>
    <w:multiLevelType w:val="hybridMultilevel"/>
    <w:tmpl w:val="9CC6FD4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414C4287"/>
    <w:multiLevelType w:val="hybridMultilevel"/>
    <w:tmpl w:val="0972AAB8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1C42E5"/>
    <w:multiLevelType w:val="hybridMultilevel"/>
    <w:tmpl w:val="F76686DE"/>
    <w:lvl w:ilvl="0" w:tplc="66067BB4">
      <w:start w:val="1"/>
      <w:numFmt w:val="bullet"/>
      <w:pStyle w:val="77777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2" w15:restartNumberingAfterBreak="0">
    <w:nsid w:val="4CB21E44"/>
    <w:multiLevelType w:val="hybridMultilevel"/>
    <w:tmpl w:val="AC3C2F18"/>
    <w:lvl w:ilvl="0" w:tplc="FC46ADC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D2AD4"/>
    <w:multiLevelType w:val="hybridMultilevel"/>
    <w:tmpl w:val="81B44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F1F65A8"/>
    <w:multiLevelType w:val="hybridMultilevel"/>
    <w:tmpl w:val="69148950"/>
    <w:lvl w:ilvl="0" w:tplc="38928D1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5" w15:restartNumberingAfterBreak="0">
    <w:nsid w:val="623D1B4A"/>
    <w:multiLevelType w:val="hybridMultilevel"/>
    <w:tmpl w:val="241ED4EE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7731B"/>
    <w:multiLevelType w:val="hybridMultilevel"/>
    <w:tmpl w:val="5532E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4F6B12"/>
    <w:multiLevelType w:val="hybridMultilevel"/>
    <w:tmpl w:val="AF4E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7014010">
    <w:abstractNumId w:val="0"/>
  </w:num>
  <w:num w:numId="2" w16cid:durableId="1348367437">
    <w:abstractNumId w:val="0"/>
  </w:num>
  <w:num w:numId="3" w16cid:durableId="771824700">
    <w:abstractNumId w:val="0"/>
  </w:num>
  <w:num w:numId="4" w16cid:durableId="484980349">
    <w:abstractNumId w:val="0"/>
  </w:num>
  <w:num w:numId="5" w16cid:durableId="1967275826">
    <w:abstractNumId w:val="16"/>
  </w:num>
  <w:num w:numId="6" w16cid:durableId="1542592902">
    <w:abstractNumId w:val="31"/>
  </w:num>
  <w:num w:numId="7" w16cid:durableId="609627910">
    <w:abstractNumId w:val="1"/>
  </w:num>
  <w:num w:numId="8" w16cid:durableId="996299836">
    <w:abstractNumId w:val="8"/>
  </w:num>
  <w:num w:numId="9" w16cid:durableId="79177105">
    <w:abstractNumId w:val="0"/>
  </w:num>
  <w:num w:numId="10" w16cid:durableId="593125754">
    <w:abstractNumId w:val="20"/>
  </w:num>
  <w:num w:numId="11" w16cid:durableId="86077446">
    <w:abstractNumId w:val="19"/>
  </w:num>
  <w:num w:numId="12" w16cid:durableId="904687151">
    <w:abstractNumId w:val="34"/>
  </w:num>
  <w:num w:numId="13" w16cid:durableId="1542087425">
    <w:abstractNumId w:val="37"/>
  </w:num>
  <w:num w:numId="14" w16cid:durableId="1052581867">
    <w:abstractNumId w:val="10"/>
  </w:num>
  <w:num w:numId="15" w16cid:durableId="1540580473">
    <w:abstractNumId w:val="21"/>
  </w:num>
  <w:num w:numId="16" w16cid:durableId="220556069">
    <w:abstractNumId w:val="17"/>
  </w:num>
  <w:num w:numId="17" w16cid:durableId="742684366">
    <w:abstractNumId w:val="32"/>
  </w:num>
  <w:num w:numId="18" w16cid:durableId="790174223">
    <w:abstractNumId w:val="23"/>
  </w:num>
  <w:num w:numId="19" w16cid:durableId="1765422444">
    <w:abstractNumId w:val="11"/>
  </w:num>
  <w:num w:numId="20" w16cid:durableId="1836459556">
    <w:abstractNumId w:val="27"/>
  </w:num>
  <w:num w:numId="21" w16cid:durableId="10791336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545466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709050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718726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05868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39997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62244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93805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87062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75002617">
    <w:abstractNumId w:val="15"/>
  </w:num>
  <w:num w:numId="31" w16cid:durableId="447747917">
    <w:abstractNumId w:val="35"/>
  </w:num>
  <w:num w:numId="32" w16cid:durableId="893583887">
    <w:abstractNumId w:val="30"/>
  </w:num>
  <w:num w:numId="33" w16cid:durableId="1275551929">
    <w:abstractNumId w:val="25"/>
  </w:num>
  <w:num w:numId="34" w16cid:durableId="39286503">
    <w:abstractNumId w:val="28"/>
  </w:num>
  <w:num w:numId="35" w16cid:durableId="2082868781">
    <w:abstractNumId w:val="33"/>
  </w:num>
  <w:num w:numId="36" w16cid:durableId="2118324899">
    <w:abstractNumId w:val="24"/>
  </w:num>
  <w:num w:numId="37" w16cid:durableId="156575129">
    <w:abstractNumId w:val="12"/>
  </w:num>
  <w:num w:numId="38" w16cid:durableId="973563883">
    <w:abstractNumId w:val="29"/>
  </w:num>
  <w:num w:numId="39" w16cid:durableId="1364476764">
    <w:abstractNumId w:val="36"/>
  </w:num>
  <w:num w:numId="40" w16cid:durableId="1554807207">
    <w:abstractNumId w:val="26"/>
  </w:num>
  <w:num w:numId="41" w16cid:durableId="77274348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7B"/>
    <w:rsid w:val="000445FB"/>
    <w:rsid w:val="00052D97"/>
    <w:rsid w:val="00054DC3"/>
    <w:rsid w:val="00057196"/>
    <w:rsid w:val="000628BF"/>
    <w:rsid w:val="00064D6C"/>
    <w:rsid w:val="00071853"/>
    <w:rsid w:val="00074E38"/>
    <w:rsid w:val="00077371"/>
    <w:rsid w:val="00080870"/>
    <w:rsid w:val="00083B11"/>
    <w:rsid w:val="000860CD"/>
    <w:rsid w:val="000B0AF2"/>
    <w:rsid w:val="000D6E04"/>
    <w:rsid w:val="000E0E53"/>
    <w:rsid w:val="000E59E6"/>
    <w:rsid w:val="000F547F"/>
    <w:rsid w:val="0011131B"/>
    <w:rsid w:val="001143E7"/>
    <w:rsid w:val="0011470A"/>
    <w:rsid w:val="00130B92"/>
    <w:rsid w:val="00135A8D"/>
    <w:rsid w:val="00161223"/>
    <w:rsid w:val="001636A7"/>
    <w:rsid w:val="00166B26"/>
    <w:rsid w:val="00171B9F"/>
    <w:rsid w:val="00175531"/>
    <w:rsid w:val="001808D1"/>
    <w:rsid w:val="001A0F05"/>
    <w:rsid w:val="001B6CCA"/>
    <w:rsid w:val="001C4CED"/>
    <w:rsid w:val="001D1CE0"/>
    <w:rsid w:val="001E5CD1"/>
    <w:rsid w:val="001E7BF2"/>
    <w:rsid w:val="002033A8"/>
    <w:rsid w:val="0021228F"/>
    <w:rsid w:val="0023122B"/>
    <w:rsid w:val="00244FAA"/>
    <w:rsid w:val="00257256"/>
    <w:rsid w:val="002611C4"/>
    <w:rsid w:val="00265D7B"/>
    <w:rsid w:val="002745EE"/>
    <w:rsid w:val="00283FF3"/>
    <w:rsid w:val="00296BD1"/>
    <w:rsid w:val="002B4C22"/>
    <w:rsid w:val="002B6A09"/>
    <w:rsid w:val="002B7C9C"/>
    <w:rsid w:val="003260DB"/>
    <w:rsid w:val="00355476"/>
    <w:rsid w:val="00355FA5"/>
    <w:rsid w:val="003763B2"/>
    <w:rsid w:val="00377041"/>
    <w:rsid w:val="0038738F"/>
    <w:rsid w:val="003940F0"/>
    <w:rsid w:val="00394FFB"/>
    <w:rsid w:val="003C4C38"/>
    <w:rsid w:val="003C65CE"/>
    <w:rsid w:val="003E15FD"/>
    <w:rsid w:val="003E1F12"/>
    <w:rsid w:val="003E295A"/>
    <w:rsid w:val="003F4D36"/>
    <w:rsid w:val="003F6CC4"/>
    <w:rsid w:val="004114CE"/>
    <w:rsid w:val="004173FD"/>
    <w:rsid w:val="00417D17"/>
    <w:rsid w:val="00435114"/>
    <w:rsid w:val="00452DEF"/>
    <w:rsid w:val="00455722"/>
    <w:rsid w:val="00457CA4"/>
    <w:rsid w:val="00462E1E"/>
    <w:rsid w:val="00466CA6"/>
    <w:rsid w:val="00472549"/>
    <w:rsid w:val="00482E30"/>
    <w:rsid w:val="004859C1"/>
    <w:rsid w:val="00491F22"/>
    <w:rsid w:val="004A2A58"/>
    <w:rsid w:val="004B0C70"/>
    <w:rsid w:val="004C179E"/>
    <w:rsid w:val="004C2A3B"/>
    <w:rsid w:val="004D224D"/>
    <w:rsid w:val="004D7866"/>
    <w:rsid w:val="0051769D"/>
    <w:rsid w:val="005243CD"/>
    <w:rsid w:val="005618A3"/>
    <w:rsid w:val="00580C3C"/>
    <w:rsid w:val="00585D42"/>
    <w:rsid w:val="005964CE"/>
    <w:rsid w:val="005A3876"/>
    <w:rsid w:val="005D1989"/>
    <w:rsid w:val="005F433A"/>
    <w:rsid w:val="005F7EE3"/>
    <w:rsid w:val="0060731F"/>
    <w:rsid w:val="00612A4C"/>
    <w:rsid w:val="006318A2"/>
    <w:rsid w:val="00637713"/>
    <w:rsid w:val="006406A4"/>
    <w:rsid w:val="006524F1"/>
    <w:rsid w:val="00653853"/>
    <w:rsid w:val="006764DF"/>
    <w:rsid w:val="0069593F"/>
    <w:rsid w:val="006B68F3"/>
    <w:rsid w:val="006C52FD"/>
    <w:rsid w:val="006E629E"/>
    <w:rsid w:val="006E78D7"/>
    <w:rsid w:val="006E7CEE"/>
    <w:rsid w:val="006F34B9"/>
    <w:rsid w:val="006F63D0"/>
    <w:rsid w:val="006F734C"/>
    <w:rsid w:val="00705F87"/>
    <w:rsid w:val="00726BE2"/>
    <w:rsid w:val="00743FA0"/>
    <w:rsid w:val="00744A61"/>
    <w:rsid w:val="00752561"/>
    <w:rsid w:val="00760A4A"/>
    <w:rsid w:val="007612DD"/>
    <w:rsid w:val="00767E28"/>
    <w:rsid w:val="00775DF8"/>
    <w:rsid w:val="0079108F"/>
    <w:rsid w:val="007B0FE4"/>
    <w:rsid w:val="007D5C34"/>
    <w:rsid w:val="007E6487"/>
    <w:rsid w:val="007F229D"/>
    <w:rsid w:val="007F2480"/>
    <w:rsid w:val="00826821"/>
    <w:rsid w:val="0083353E"/>
    <w:rsid w:val="0085333A"/>
    <w:rsid w:val="00890E69"/>
    <w:rsid w:val="008C46DE"/>
    <w:rsid w:val="00907CFD"/>
    <w:rsid w:val="00912F77"/>
    <w:rsid w:val="00917C9E"/>
    <w:rsid w:val="009216C1"/>
    <w:rsid w:val="0094255A"/>
    <w:rsid w:val="00945DE1"/>
    <w:rsid w:val="00951A99"/>
    <w:rsid w:val="00954511"/>
    <w:rsid w:val="00962517"/>
    <w:rsid w:val="0097530F"/>
    <w:rsid w:val="009B3E15"/>
    <w:rsid w:val="009C381C"/>
    <w:rsid w:val="009F4AD2"/>
    <w:rsid w:val="00A11326"/>
    <w:rsid w:val="00A17518"/>
    <w:rsid w:val="00A3585F"/>
    <w:rsid w:val="00A41AF5"/>
    <w:rsid w:val="00A660AB"/>
    <w:rsid w:val="00A672F7"/>
    <w:rsid w:val="00A74746"/>
    <w:rsid w:val="00A74E7F"/>
    <w:rsid w:val="00A8188C"/>
    <w:rsid w:val="00A87E54"/>
    <w:rsid w:val="00AA6708"/>
    <w:rsid w:val="00AB27AC"/>
    <w:rsid w:val="00AC1730"/>
    <w:rsid w:val="00AC42C1"/>
    <w:rsid w:val="00AC4B36"/>
    <w:rsid w:val="00AC65D3"/>
    <w:rsid w:val="00AD3632"/>
    <w:rsid w:val="00AD4F40"/>
    <w:rsid w:val="00AD643B"/>
    <w:rsid w:val="00B01877"/>
    <w:rsid w:val="00B1080D"/>
    <w:rsid w:val="00B20BD2"/>
    <w:rsid w:val="00B55F02"/>
    <w:rsid w:val="00B623F3"/>
    <w:rsid w:val="00B86A89"/>
    <w:rsid w:val="00B9543E"/>
    <w:rsid w:val="00BB76BC"/>
    <w:rsid w:val="00BD7EF6"/>
    <w:rsid w:val="00BF21C3"/>
    <w:rsid w:val="00BF4E7B"/>
    <w:rsid w:val="00C1178E"/>
    <w:rsid w:val="00C12CC2"/>
    <w:rsid w:val="00C17189"/>
    <w:rsid w:val="00C2577E"/>
    <w:rsid w:val="00C37D6F"/>
    <w:rsid w:val="00C51C12"/>
    <w:rsid w:val="00C602B5"/>
    <w:rsid w:val="00C6102C"/>
    <w:rsid w:val="00C67B03"/>
    <w:rsid w:val="00C82A5A"/>
    <w:rsid w:val="00CB5A31"/>
    <w:rsid w:val="00CC3421"/>
    <w:rsid w:val="00CE1477"/>
    <w:rsid w:val="00CE7783"/>
    <w:rsid w:val="00CF611F"/>
    <w:rsid w:val="00D0125A"/>
    <w:rsid w:val="00D03A57"/>
    <w:rsid w:val="00D069E1"/>
    <w:rsid w:val="00D4279D"/>
    <w:rsid w:val="00D5052A"/>
    <w:rsid w:val="00D71815"/>
    <w:rsid w:val="00D7328A"/>
    <w:rsid w:val="00D9032F"/>
    <w:rsid w:val="00DA0939"/>
    <w:rsid w:val="00DA0EFA"/>
    <w:rsid w:val="00DA1859"/>
    <w:rsid w:val="00DB5B16"/>
    <w:rsid w:val="00DF6EC5"/>
    <w:rsid w:val="00DF727E"/>
    <w:rsid w:val="00E12A4D"/>
    <w:rsid w:val="00E468D1"/>
    <w:rsid w:val="00E51798"/>
    <w:rsid w:val="00E8421B"/>
    <w:rsid w:val="00E859AF"/>
    <w:rsid w:val="00E869EE"/>
    <w:rsid w:val="00E93C65"/>
    <w:rsid w:val="00EA0ECA"/>
    <w:rsid w:val="00EC03E4"/>
    <w:rsid w:val="00EC2F9E"/>
    <w:rsid w:val="00ED43AD"/>
    <w:rsid w:val="00EF69B2"/>
    <w:rsid w:val="00F11129"/>
    <w:rsid w:val="00F14F96"/>
    <w:rsid w:val="00F32B10"/>
    <w:rsid w:val="00F54782"/>
    <w:rsid w:val="00F64396"/>
    <w:rsid w:val="00F70C83"/>
    <w:rsid w:val="00F77953"/>
    <w:rsid w:val="00F878FD"/>
    <w:rsid w:val="00F96C66"/>
    <w:rsid w:val="00FA60B0"/>
    <w:rsid w:val="00FB144C"/>
    <w:rsid w:val="00FB37E4"/>
    <w:rsid w:val="00FB420F"/>
    <w:rsid w:val="00FB6EFE"/>
    <w:rsid w:val="00FC35D9"/>
    <w:rsid w:val="00FC363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D33E8"/>
  <w15:docId w15:val="{3A434A6A-B43F-4270-AE7B-F3B19D03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623F3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rsid w:val="00CB5A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5A3876"/>
    <w:pPr>
      <w:spacing w:before="240" w:after="60" w:line="240" w:lineRule="auto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B5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locked/>
    <w:rsid w:val="005A3876"/>
    <w:rPr>
      <w:rFonts w:ascii="Calibri" w:hAnsi="Calibri" w:cs="Times New Roman"/>
      <w:b/>
      <w:bCs/>
    </w:rPr>
  </w:style>
  <w:style w:type="paragraph" w:styleId="a4">
    <w:name w:val="List Paragraph"/>
    <w:basedOn w:val="a0"/>
    <w:link w:val="a5"/>
    <w:uiPriority w:val="99"/>
    <w:qFormat/>
    <w:rsid w:val="00265D7B"/>
    <w:pPr>
      <w:spacing w:after="160" w:line="259" w:lineRule="auto"/>
      <w:ind w:left="720"/>
      <w:contextualSpacing/>
    </w:pPr>
  </w:style>
  <w:style w:type="paragraph" w:styleId="a6">
    <w:name w:val="header"/>
    <w:basedOn w:val="a0"/>
    <w:link w:val="a7"/>
    <w:uiPriority w:val="99"/>
    <w:rsid w:val="0026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65D7B"/>
    <w:rPr>
      <w:rFonts w:cs="Times New Roman"/>
    </w:rPr>
  </w:style>
  <w:style w:type="paragraph" w:styleId="a8">
    <w:name w:val="footer"/>
    <w:basedOn w:val="a0"/>
    <w:link w:val="a9"/>
    <w:uiPriority w:val="99"/>
    <w:rsid w:val="0026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65D7B"/>
    <w:rPr>
      <w:rFonts w:cs="Times New Roman"/>
    </w:rPr>
  </w:style>
  <w:style w:type="paragraph" w:styleId="aa">
    <w:name w:val="No Spacing"/>
    <w:link w:val="ab"/>
    <w:uiPriority w:val="99"/>
    <w:qFormat/>
    <w:rsid w:val="00FF405C"/>
  </w:style>
  <w:style w:type="character" w:customStyle="1" w:styleId="ab">
    <w:name w:val="Без интервала Знак"/>
    <w:link w:val="aa"/>
    <w:uiPriority w:val="99"/>
    <w:locked/>
    <w:rsid w:val="00FF405C"/>
    <w:rPr>
      <w:sz w:val="22"/>
      <w:lang w:val="ru-RU" w:eastAsia="ru-RU"/>
    </w:rPr>
  </w:style>
  <w:style w:type="paragraph" w:customStyle="1" w:styleId="77777">
    <w:name w:val="77777"/>
    <w:basedOn w:val="a0"/>
    <w:link w:val="777770"/>
    <w:uiPriority w:val="99"/>
    <w:rsid w:val="00FF405C"/>
    <w:pPr>
      <w:numPr>
        <w:numId w:val="6"/>
      </w:numPr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777770">
    <w:name w:val="77777 Знак"/>
    <w:link w:val="77777"/>
    <w:uiPriority w:val="99"/>
    <w:locked/>
    <w:rsid w:val="00FF405C"/>
    <w:rPr>
      <w:rFonts w:ascii="Times New Roman" w:hAnsi="Times New Roman"/>
      <w:sz w:val="28"/>
      <w:szCs w:val="28"/>
    </w:rPr>
  </w:style>
  <w:style w:type="character" w:customStyle="1" w:styleId="FontStyle68">
    <w:name w:val="Font Style68"/>
    <w:uiPriority w:val="99"/>
    <w:rsid w:val="00FF405C"/>
    <w:rPr>
      <w:rFonts w:ascii="Times New Roman" w:hAnsi="Times New Roman"/>
      <w:sz w:val="24"/>
    </w:rPr>
  </w:style>
  <w:style w:type="paragraph" w:customStyle="1" w:styleId="ac">
    <w:name w:val="Для таблиц"/>
    <w:basedOn w:val="a0"/>
    <w:uiPriority w:val="99"/>
    <w:rsid w:val="00FF405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d">
    <w:name w:val="annotation reference"/>
    <w:basedOn w:val="a1"/>
    <w:uiPriority w:val="99"/>
    <w:rsid w:val="003F6CC4"/>
    <w:rPr>
      <w:rFonts w:cs="Times New Roman"/>
      <w:sz w:val="16"/>
    </w:rPr>
  </w:style>
  <w:style w:type="paragraph" w:styleId="2">
    <w:name w:val="Body Text Indent 2"/>
    <w:basedOn w:val="a0"/>
    <w:link w:val="20"/>
    <w:uiPriority w:val="99"/>
    <w:rsid w:val="005A38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5A3876"/>
    <w:rPr>
      <w:rFonts w:ascii="Calibri" w:hAnsi="Calibri" w:cs="Times New Roman"/>
    </w:rPr>
  </w:style>
  <w:style w:type="paragraph" w:customStyle="1" w:styleId="21">
    <w:name w:val="заголовок 2"/>
    <w:basedOn w:val="a0"/>
    <w:next w:val="a0"/>
    <w:uiPriority w:val="99"/>
    <w:rsid w:val="0008087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36"/>
    </w:rPr>
  </w:style>
  <w:style w:type="paragraph" w:styleId="ae">
    <w:name w:val="annotation text"/>
    <w:basedOn w:val="a0"/>
    <w:link w:val="af"/>
    <w:uiPriority w:val="99"/>
    <w:rsid w:val="0008087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locked/>
    <w:rsid w:val="0008087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917C9E"/>
    <w:rPr>
      <w:rFonts w:cs="Times New Roman"/>
    </w:rPr>
  </w:style>
  <w:style w:type="paragraph" w:customStyle="1" w:styleId="ConsPlusNormal">
    <w:name w:val="ConsPlusNormal"/>
    <w:uiPriority w:val="99"/>
    <w:rsid w:val="00F1112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f0">
    <w:name w:val="Hyperlink"/>
    <w:basedOn w:val="a1"/>
    <w:uiPriority w:val="99"/>
    <w:rsid w:val="00CB5A31"/>
    <w:rPr>
      <w:rFonts w:cs="Times New Roman"/>
      <w:color w:val="0000FF"/>
      <w:u w:val="single"/>
    </w:rPr>
  </w:style>
  <w:style w:type="paragraph" w:styleId="af1">
    <w:name w:val="Balloon Text"/>
    <w:basedOn w:val="a0"/>
    <w:link w:val="af2"/>
    <w:uiPriority w:val="99"/>
    <w:semiHidden/>
    <w:rsid w:val="00FB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FB37E4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link w:val="af4"/>
    <w:uiPriority w:val="99"/>
    <w:semiHidden/>
    <w:rsid w:val="00FB37E4"/>
    <w:pPr>
      <w:spacing w:after="200"/>
    </w:pPr>
    <w:rPr>
      <w:rFonts w:ascii="Calibri" w:hAnsi="Calibri"/>
      <w:b/>
      <w:bCs/>
      <w:lang w:eastAsia="en-US"/>
    </w:rPr>
  </w:style>
  <w:style w:type="character" w:customStyle="1" w:styleId="af4">
    <w:name w:val="Тема примечания Знак"/>
    <w:basedOn w:val="af"/>
    <w:link w:val="af3"/>
    <w:uiPriority w:val="99"/>
    <w:semiHidden/>
    <w:locked/>
    <w:rsid w:val="00FB37E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406A4"/>
  </w:style>
  <w:style w:type="paragraph" w:customStyle="1" w:styleId="210">
    <w:name w:val="Основной текст с отступом 21"/>
    <w:basedOn w:val="a0"/>
    <w:uiPriority w:val="99"/>
    <w:rsid w:val="000628BF"/>
    <w:pPr>
      <w:suppressAutoHyphens/>
      <w:spacing w:after="120" w:line="480" w:lineRule="auto"/>
      <w:ind w:left="283"/>
    </w:pPr>
    <w:rPr>
      <w:rFonts w:cs="Calibri"/>
      <w:lang w:eastAsia="zh-CN"/>
    </w:rPr>
  </w:style>
  <w:style w:type="character" w:customStyle="1" w:styleId="a5">
    <w:name w:val="Абзац списка Знак"/>
    <w:link w:val="a4"/>
    <w:uiPriority w:val="99"/>
    <w:locked/>
    <w:rsid w:val="006524F1"/>
  </w:style>
  <w:style w:type="paragraph" w:styleId="a">
    <w:name w:val="List Bullet"/>
    <w:basedOn w:val="a0"/>
    <w:uiPriority w:val="99"/>
    <w:rsid w:val="006524F1"/>
    <w:pPr>
      <w:numPr>
        <w:numId w:val="8"/>
      </w:numPr>
      <w:tabs>
        <w:tab w:val="num" w:pos="360"/>
      </w:tabs>
      <w:spacing w:after="0" w:line="240" w:lineRule="auto"/>
      <w:ind w:left="360"/>
      <w:contextualSpacing/>
    </w:pPr>
    <w:rPr>
      <w:rFonts w:ascii="Times New Roman" w:hAnsi="Times New Roman"/>
      <w:sz w:val="24"/>
      <w:szCs w:val="24"/>
    </w:rPr>
  </w:style>
  <w:style w:type="paragraph" w:styleId="af6">
    <w:name w:val="Body Text"/>
    <w:basedOn w:val="a0"/>
    <w:link w:val="af7"/>
    <w:uiPriority w:val="99"/>
    <w:semiHidden/>
    <w:rsid w:val="00417D17"/>
    <w:pPr>
      <w:spacing w:after="120"/>
    </w:pPr>
  </w:style>
  <w:style w:type="character" w:customStyle="1" w:styleId="af7">
    <w:name w:val="Основной текст Знак"/>
    <w:basedOn w:val="a1"/>
    <w:link w:val="af6"/>
    <w:uiPriority w:val="99"/>
    <w:semiHidden/>
    <w:locked/>
    <w:rsid w:val="00417D17"/>
    <w:rPr>
      <w:rFonts w:cs="Times New Roman"/>
    </w:rPr>
  </w:style>
  <w:style w:type="character" w:styleId="af8">
    <w:name w:val="Strong"/>
    <w:basedOn w:val="a1"/>
    <w:uiPriority w:val="99"/>
    <w:qFormat/>
    <w:rsid w:val="00417D17"/>
    <w:rPr>
      <w:rFonts w:cs="Times New Roman"/>
      <w:b/>
    </w:rPr>
  </w:style>
  <w:style w:type="paragraph" w:customStyle="1" w:styleId="ConsPlusNonformat">
    <w:name w:val="ConsPlusNonformat"/>
    <w:uiPriority w:val="99"/>
    <w:rsid w:val="007F229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9F4A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mu.ru/cozo/m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volgmed.ru/ru/files/list/6471/?dept=161&amp;rdir=64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indo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volgmed.ru/index.php?id=1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3110</Words>
  <Characters>17729</Characters>
  <Application>Microsoft Office Word</Application>
  <DocSecurity>0</DocSecurity>
  <Lines>147</Lines>
  <Paragraphs>41</Paragraphs>
  <ScaleCrop>false</ScaleCrop>
  <Company>Microsoft</Company>
  <LinksUpToDate>false</LinksUpToDate>
  <CharactersWithSpaces>20798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Susanna</cp:lastModifiedBy>
  <cp:revision>2</cp:revision>
  <cp:lastPrinted>2023-02-03T08:24:00Z</cp:lastPrinted>
  <dcterms:created xsi:type="dcterms:W3CDTF">2025-08-26T19:37:00Z</dcterms:created>
  <dcterms:modified xsi:type="dcterms:W3CDTF">2025-08-26T19:37:00Z</dcterms:modified>
</cp:coreProperties>
</file>