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1EA" w:rsidRDefault="005F21EA" w:rsidP="002B485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B48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Ситуационные задачи раздела</w:t>
      </w:r>
    </w:p>
    <w:p w:rsidR="005F21EA" w:rsidRDefault="005F21EA" w:rsidP="002B4854">
      <w:pPr>
        <w:jc w:val="center"/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</w:pPr>
      <w:r w:rsidRPr="002B4854">
        <w:rPr>
          <w:rFonts w:ascii="Times New Roman" w:hAnsi="Times New Roman" w:cs="Times New Roman"/>
          <w:b/>
          <w:bCs/>
          <w:sz w:val="28"/>
          <w:szCs w:val="28"/>
        </w:rPr>
        <w:t>СРО «</w:t>
      </w:r>
      <w:r w:rsidRPr="002B4854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>Риски здоровью населения, обусловленные качеством атмосферного воздуха»</w:t>
      </w:r>
    </w:p>
    <w:p w:rsidR="005F21EA" w:rsidRPr="002B4854" w:rsidRDefault="005F21EA" w:rsidP="002B4854">
      <w:pPr>
        <w:jc w:val="center"/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</w:pPr>
    </w:p>
    <w:p w:rsidR="005F21EA" w:rsidRPr="002B4854" w:rsidRDefault="005F21EA" w:rsidP="002B485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F21EA" w:rsidRDefault="005F21EA" w:rsidP="00AE4E18">
      <w:pPr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2B48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Задача 2</w:t>
      </w:r>
      <w:r>
        <w:rPr>
          <w:b/>
          <w:bCs/>
          <w:i/>
          <w:i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5F21EA" w:rsidRDefault="005F21EA" w:rsidP="00AE4E18">
      <w:pPr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На территории населенного пункта Н. планируется строительство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стационара на 1000 коек. Участок под застройку располагается на окраине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города с наветренной стороны. В 50 м от участка располагается транзитная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автомобильная дорога, в 150 м – железнодорожное депо. Участок вплотную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прилегает к селитебной зоне, застроенной 5-, 9- этажными зданиями. </w:t>
      </w:r>
    </w:p>
    <w:p w:rsidR="005F21EA" w:rsidRDefault="005F21EA" w:rsidP="00AE4E18">
      <w:pPr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Анализ атмосферного воздуха показал: максимально-разовые концентрации взвешенных веществ составили 0,5 мг/м</w:t>
      </w:r>
      <w:r>
        <w:rPr>
          <w:rFonts w:ascii="Times New Roman" w:hAnsi="Times New Roman" w:cs="Times New Roman"/>
          <w:color w:val="000000"/>
          <w:sz w:val="18"/>
          <w:szCs w:val="1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, СО – 6 мг/м</w:t>
      </w:r>
      <w:r>
        <w:rPr>
          <w:rFonts w:ascii="Times New Roman" w:hAnsi="Times New Roman" w:cs="Times New Roman"/>
          <w:color w:val="000000"/>
          <w:sz w:val="18"/>
          <w:szCs w:val="1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, NO – 0,2 мг/м</w:t>
      </w:r>
      <w:r>
        <w:rPr>
          <w:rFonts w:ascii="Times New Roman" w:hAnsi="Times New Roman" w:cs="Times New Roman"/>
          <w:color w:val="000000"/>
          <w:sz w:val="18"/>
          <w:szCs w:val="1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F21EA" w:rsidRDefault="005F21EA" w:rsidP="00AE4E18">
      <w:pPr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4214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Задание: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F21EA" w:rsidRDefault="005F21EA" w:rsidP="00AE4E18">
      <w:pPr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Оцените возможность размещения лечебного учреждения с учетом качества атмосферного воздуха и суммарного эффекта действия загрязняющих веществ, используя нормативные документы. </w:t>
      </w:r>
    </w:p>
    <w:p w:rsidR="005F21EA" w:rsidRDefault="005F21EA" w:rsidP="00AE4E18">
      <w:pPr>
        <w:jc w:val="left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Учитывалась ли роза ветров при выборе участка под застройку .</w:t>
      </w:r>
      <w:r>
        <w:rPr>
          <w:color w:val="000000"/>
          <w:sz w:val="28"/>
          <w:szCs w:val="28"/>
        </w:rPr>
        <w:br/>
      </w:r>
    </w:p>
    <w:sectPr w:rsidR="005F21EA" w:rsidSect="00491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4E18"/>
    <w:rsid w:val="001C739D"/>
    <w:rsid w:val="001D2DBC"/>
    <w:rsid w:val="00223FAC"/>
    <w:rsid w:val="002B4854"/>
    <w:rsid w:val="002C4D00"/>
    <w:rsid w:val="002F0942"/>
    <w:rsid w:val="004214B2"/>
    <w:rsid w:val="00491BB2"/>
    <w:rsid w:val="0055630B"/>
    <w:rsid w:val="005B1410"/>
    <w:rsid w:val="005F21EA"/>
    <w:rsid w:val="006D549D"/>
    <w:rsid w:val="007219C0"/>
    <w:rsid w:val="007969F7"/>
    <w:rsid w:val="008029F5"/>
    <w:rsid w:val="00A02663"/>
    <w:rsid w:val="00AC0061"/>
    <w:rsid w:val="00AE4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E18"/>
    <w:pPr>
      <w:jc w:val="both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24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1</Pages>
  <Words>129</Words>
  <Characters>741</Characters>
  <Application>Microsoft Office Outlook</Application>
  <DocSecurity>0</DocSecurity>
  <Lines>0</Lines>
  <Paragraphs>0</Paragraphs>
  <ScaleCrop>false</ScaleCrop>
  <Company>PIRATA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LEJITO</cp:lastModifiedBy>
  <cp:revision>11</cp:revision>
  <dcterms:created xsi:type="dcterms:W3CDTF">2025-08-27T13:40:00Z</dcterms:created>
  <dcterms:modified xsi:type="dcterms:W3CDTF">2025-09-01T15:30:00Z</dcterms:modified>
</cp:coreProperties>
</file>